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F070" w14:textId="64163961" w:rsidR="00DC2C9F" w:rsidRDefault="00AA3490" w:rsidP="00DC2C9F">
      <w:pPr>
        <w:ind w:left="-709"/>
        <w:rPr>
          <w:b/>
          <w:color w:val="FFFFFF" w:themeColor="background1"/>
          <w:sz w:val="40"/>
        </w:rPr>
      </w:pPr>
      <w:r>
        <w:rPr>
          <w:b/>
          <w:noProof/>
          <w:color w:val="FFFFFF" w:themeColor="background1"/>
          <w:sz w:val="40"/>
          <w:lang w:eastAsia="en-GB"/>
        </w:rPr>
        <w:drawing>
          <wp:anchor distT="0" distB="0" distL="114300" distR="114300" simplePos="0" relativeHeight="251685888" behindDoc="0" locked="0" layoutInCell="1" allowOverlap="1" wp14:anchorId="1B942084" wp14:editId="0B2532F5">
            <wp:simplePos x="0" y="0"/>
            <wp:positionH relativeFrom="column">
              <wp:posOffset>5270500</wp:posOffset>
            </wp:positionH>
            <wp:positionV relativeFrom="paragraph">
              <wp:posOffset>10356850</wp:posOffset>
            </wp:positionV>
            <wp:extent cx="906780" cy="996950"/>
            <wp:effectExtent l="0" t="0" r="7620" b="0"/>
            <wp:wrapNone/>
            <wp:docPr id="9" name="Picture 9"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6780" cy="996950"/>
                    </a:xfrm>
                    <a:prstGeom prst="rect">
                      <a:avLst/>
                    </a:prstGeom>
                  </pic:spPr>
                </pic:pic>
              </a:graphicData>
            </a:graphic>
            <wp14:sizeRelH relativeFrom="margin">
              <wp14:pctWidth>0</wp14:pctWidth>
            </wp14:sizeRelH>
            <wp14:sizeRelV relativeFrom="margin">
              <wp14:pctHeight>0</wp14:pctHeight>
            </wp14:sizeRelV>
          </wp:anchor>
        </w:drawing>
      </w:r>
      <w:r w:rsidR="0053263A">
        <w:rPr>
          <w:b/>
          <w:noProof/>
          <w:color w:val="FFFFFF" w:themeColor="background1"/>
          <w:sz w:val="40"/>
          <w:lang w:eastAsia="en-GB"/>
        </w:rPr>
        <w:drawing>
          <wp:anchor distT="0" distB="0" distL="114300" distR="114300" simplePos="0" relativeHeight="251678720" behindDoc="0" locked="0" layoutInCell="1" allowOverlap="1" wp14:anchorId="2C80A229" wp14:editId="596B6284">
            <wp:simplePos x="0" y="0"/>
            <wp:positionH relativeFrom="column">
              <wp:posOffset>2352675</wp:posOffset>
            </wp:positionH>
            <wp:positionV relativeFrom="paragraph">
              <wp:posOffset>-494665</wp:posOffset>
            </wp:positionV>
            <wp:extent cx="2675549" cy="7707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W Logo (Landscape) Full 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5549" cy="770784"/>
                    </a:xfrm>
                    <a:prstGeom prst="rect">
                      <a:avLst/>
                    </a:prstGeom>
                  </pic:spPr>
                </pic:pic>
              </a:graphicData>
            </a:graphic>
            <wp14:sizeRelH relativeFrom="margin">
              <wp14:pctWidth>0</wp14:pctWidth>
            </wp14:sizeRelH>
            <wp14:sizeRelV relativeFrom="margin">
              <wp14:pctHeight>0</wp14:pctHeight>
            </wp14:sizeRelV>
          </wp:anchor>
        </w:drawing>
      </w:r>
      <w:r w:rsidR="0053263A">
        <w:rPr>
          <w:b/>
          <w:noProof/>
          <w:color w:val="FFFFFF" w:themeColor="background1"/>
          <w:sz w:val="40"/>
          <w:lang w:eastAsia="en-GB"/>
        </w:rPr>
        <w:drawing>
          <wp:anchor distT="0" distB="0" distL="114300" distR="114300" simplePos="0" relativeHeight="251679744" behindDoc="0" locked="0" layoutInCell="1" allowOverlap="1" wp14:anchorId="1B63BB5A" wp14:editId="558BF4FD">
            <wp:simplePos x="0" y="0"/>
            <wp:positionH relativeFrom="column">
              <wp:posOffset>5229225</wp:posOffset>
            </wp:positionH>
            <wp:positionV relativeFrom="paragraph">
              <wp:posOffset>-552450</wp:posOffset>
            </wp:positionV>
            <wp:extent cx="907200" cy="997200"/>
            <wp:effectExtent l="0" t="0" r="7620" b="0"/>
            <wp:wrapNone/>
            <wp:docPr id="5" name="Picture 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7200" cy="997200"/>
                    </a:xfrm>
                    <a:prstGeom prst="rect">
                      <a:avLst/>
                    </a:prstGeom>
                  </pic:spPr>
                </pic:pic>
              </a:graphicData>
            </a:graphic>
            <wp14:sizeRelH relativeFrom="margin">
              <wp14:pctWidth>0</wp14:pctWidth>
            </wp14:sizeRelH>
            <wp14:sizeRelV relativeFrom="margin">
              <wp14:pctHeight>0</wp14:pctHeight>
            </wp14:sizeRelV>
          </wp:anchor>
        </w:drawing>
      </w:r>
      <w:r w:rsidR="00834282">
        <w:rPr>
          <w:b/>
          <w:noProof/>
          <w:color w:val="FFFFFF" w:themeColor="background1"/>
          <w:sz w:val="40"/>
          <w:lang w:eastAsia="en-GB"/>
        </w:rPr>
        <mc:AlternateContent>
          <mc:Choice Requires="wps">
            <w:drawing>
              <wp:anchor distT="0" distB="0" distL="114300" distR="114300" simplePos="0" relativeHeight="251662336" behindDoc="1" locked="0" layoutInCell="1" allowOverlap="1" wp14:anchorId="05E88DBE" wp14:editId="2047FB87">
                <wp:simplePos x="0" y="0"/>
                <wp:positionH relativeFrom="column">
                  <wp:posOffset>-3048001</wp:posOffset>
                </wp:positionH>
                <wp:positionV relativeFrom="paragraph">
                  <wp:posOffset>-1786255</wp:posOffset>
                </wp:positionV>
                <wp:extent cx="3724910" cy="3327666"/>
                <wp:effectExtent l="655955" t="544195" r="645795" b="550545"/>
                <wp:wrapNone/>
                <wp:docPr id="4" name="Rectangle 4"/>
                <wp:cNvGraphicFramePr/>
                <a:graphic xmlns:a="http://schemas.openxmlformats.org/drawingml/2006/main">
                  <a:graphicData uri="http://schemas.microsoft.com/office/word/2010/wordprocessingShape">
                    <wps:wsp>
                      <wps:cNvSpPr/>
                      <wps:spPr>
                        <a:xfrm rot="17702955">
                          <a:off x="0" y="0"/>
                          <a:ext cx="3724910" cy="3327666"/>
                        </a:xfrm>
                        <a:prstGeom prst="rect">
                          <a:avLst/>
                        </a:prstGeom>
                        <a:solidFill>
                          <a:srgbClr val="EB80A8"/>
                        </a:solidFill>
                        <a:ln>
                          <a:solidFill>
                            <a:srgbClr val="F5ACB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EEE96" id="Rectangle 4" o:spid="_x0000_s1026" style="position:absolute;margin-left:-240pt;margin-top:-140.65pt;width:293.3pt;height:262pt;rotation:-4256612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" fillcolor="#eb80a8" strokecolor="#f5acb8" strokeweight="1pt"/>
            </w:pict>
          </mc:Fallback>
        </mc:AlternateContent>
      </w:r>
    </w:p>
    <w:p w14:paraId="5B7703D3" w14:textId="21CD7A85" w:rsidR="00534455" w:rsidRDefault="0053263A" w:rsidP="00DC2C9F">
      <w:pPr>
        <w:ind w:left="-709"/>
        <w:rPr>
          <w:b/>
          <w:color w:val="FFFFFF" w:themeColor="background1"/>
          <w:sz w:val="40"/>
        </w:rPr>
      </w:pPr>
      <w:r w:rsidRPr="00EF6FAF">
        <w:rPr>
          <w:b/>
          <w:noProof/>
          <w:color w:val="FFFFFF" w:themeColor="background1"/>
          <w:sz w:val="40"/>
          <w:lang w:eastAsia="en-GB"/>
        </w:rPr>
        <mc:AlternateContent>
          <mc:Choice Requires="wps">
            <w:drawing>
              <wp:anchor distT="45720" distB="45720" distL="114300" distR="114300" simplePos="0" relativeHeight="251664384" behindDoc="1" locked="0" layoutInCell="1" allowOverlap="1" wp14:anchorId="7B8FE46C" wp14:editId="66EEF4F5">
                <wp:simplePos x="0" y="0"/>
                <wp:positionH relativeFrom="margin">
                  <wp:posOffset>460578</wp:posOffset>
                </wp:positionH>
                <wp:positionV relativeFrom="paragraph">
                  <wp:posOffset>6401</wp:posOffset>
                </wp:positionV>
                <wp:extent cx="4418330" cy="904875"/>
                <wp:effectExtent l="0" t="0" r="0" b="0"/>
                <wp:wrapTight wrapText="bothSides">
                  <wp:wrapPolygon edited="0">
                    <wp:start x="279" y="0"/>
                    <wp:lineTo x="279" y="20918"/>
                    <wp:lineTo x="21234" y="20918"/>
                    <wp:lineTo x="21234" y="0"/>
                    <wp:lineTo x="279"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330" cy="904875"/>
                        </a:xfrm>
                        <a:prstGeom prst="rect">
                          <a:avLst/>
                        </a:prstGeom>
                        <a:noFill/>
                        <a:ln w="9525">
                          <a:noFill/>
                          <a:miter lim="800000"/>
                          <a:headEnd/>
                          <a:tailEnd/>
                        </a:ln>
                      </wps:spPr>
                      <wps:txbx>
                        <w:txbxContent>
                          <w:p w14:paraId="40898B1D" w14:textId="1C503021" w:rsidR="008D6BE4" w:rsidRPr="008D6BE4" w:rsidRDefault="00CE0DB5" w:rsidP="008D6BE4">
                            <w:pPr>
                              <w:rPr>
                                <w:rFonts w:ascii="Arial" w:hAnsi="Arial" w:cs="Arial"/>
                                <w:b/>
                                <w:bCs/>
                                <w:sz w:val="48"/>
                                <w:szCs w:val="48"/>
                              </w:rPr>
                            </w:pPr>
                            <w:r>
                              <w:rPr>
                                <w:rFonts w:ascii="Arial" w:hAnsi="Arial" w:cs="Arial"/>
                                <w:b/>
                                <w:bCs/>
                                <w:sz w:val="48"/>
                                <w:szCs w:val="48"/>
                              </w:rPr>
                              <w:t xml:space="preserve">Volunteer Role: </w:t>
                            </w:r>
                            <w:r w:rsidR="0053263A" w:rsidRPr="0053263A">
                              <w:rPr>
                                <w:rFonts w:ascii="Arial" w:hAnsi="Arial" w:cs="Arial"/>
                                <w:b/>
                                <w:bCs/>
                                <w:sz w:val="48"/>
                                <w:szCs w:val="48"/>
                              </w:rPr>
                              <w:t>National Youth Stakeholders Group</w:t>
                            </w:r>
                            <w:r w:rsidR="008D6BE4" w:rsidRPr="008D6BE4">
                              <w:rPr>
                                <w:rFonts w:ascii="Arial" w:hAnsi="Arial" w:cs="Arial"/>
                                <w:b/>
                                <w:bCs/>
                                <w:sz w:val="48"/>
                                <w:szCs w:val="48"/>
                              </w:rPr>
                              <w:t xml:space="preserve"> </w:t>
                            </w:r>
                          </w:p>
                          <w:p w14:paraId="299AA966" w14:textId="15352CB7" w:rsidR="00EF6FAF" w:rsidRPr="006E0EA6" w:rsidRDefault="00EF6FAF" w:rsidP="00EF6FAF">
                            <w:pPr>
                              <w:rPr>
                                <w:b/>
                                <w:color w:val="373A36"/>
                                <w:sz w:val="72"/>
                                <w:szCs w:val="72"/>
                              </w:rPr>
                            </w:pPr>
                          </w:p>
                          <w:p w14:paraId="2D616FB1" w14:textId="77777777" w:rsidR="00EF6FAF" w:rsidRDefault="00EF6F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FE46C" id="_x0000_t202" coordsize="21600,21600" o:spt="202" path="m,l,21600r21600,l21600,xe">
                <v:stroke joinstyle="miter"/>
                <v:path gradientshapeok="t" o:connecttype="rect"/>
              </v:shapetype>
              <v:shape id="Text Box 2" o:spid="_x0000_s1026" type="#_x0000_t202" style="position:absolute;left:0;text-align:left;margin-left:36.25pt;margin-top:.5pt;width:347.9pt;height:71.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" filled="f" stroked="f">
                <v:textbox>
                  <w:txbxContent>
                    <w:p w14:paraId="40898B1D" w14:textId="1C503021" w:rsidR="008D6BE4" w:rsidRPr="008D6BE4" w:rsidRDefault="00CE0DB5" w:rsidP="008D6BE4">
                      <w:pPr>
                        <w:rPr>
                          <w:rFonts w:ascii="Arial" w:hAnsi="Arial" w:cs="Arial"/>
                          <w:b/>
                          <w:bCs/>
                          <w:sz w:val="48"/>
                          <w:szCs w:val="48"/>
                        </w:rPr>
                      </w:pPr>
                      <w:r>
                        <w:rPr>
                          <w:rFonts w:ascii="Arial" w:hAnsi="Arial" w:cs="Arial"/>
                          <w:b/>
                          <w:bCs/>
                          <w:sz w:val="48"/>
                          <w:szCs w:val="48"/>
                        </w:rPr>
                        <w:t xml:space="preserve">Volunteer Role: </w:t>
                      </w:r>
                      <w:r w:rsidR="0053263A" w:rsidRPr="0053263A">
                        <w:rPr>
                          <w:rFonts w:ascii="Arial" w:hAnsi="Arial" w:cs="Arial"/>
                          <w:b/>
                          <w:bCs/>
                          <w:sz w:val="48"/>
                          <w:szCs w:val="48"/>
                        </w:rPr>
                        <w:t>National Youth Stakeholders Group</w:t>
                      </w:r>
                      <w:r w:rsidR="008D6BE4" w:rsidRPr="008D6BE4">
                        <w:rPr>
                          <w:rFonts w:ascii="Arial" w:hAnsi="Arial" w:cs="Arial"/>
                          <w:b/>
                          <w:bCs/>
                          <w:sz w:val="48"/>
                          <w:szCs w:val="48"/>
                        </w:rPr>
                        <w:t xml:space="preserve"> </w:t>
                      </w:r>
                    </w:p>
                    <w:p w14:paraId="299AA966" w14:textId="15352CB7" w:rsidR="00EF6FAF" w:rsidRPr="006E0EA6" w:rsidRDefault="00EF6FAF" w:rsidP="00EF6FAF">
                      <w:pPr>
                        <w:rPr>
                          <w:b/>
                          <w:color w:val="373A36"/>
                          <w:sz w:val="72"/>
                          <w:szCs w:val="72"/>
                        </w:rPr>
                      </w:pPr>
                    </w:p>
                    <w:p w14:paraId="2D616FB1" w14:textId="77777777" w:rsidR="00EF6FAF" w:rsidRDefault="00EF6FAF"/>
                  </w:txbxContent>
                </v:textbox>
                <w10:wrap type="tight" anchorx="margin"/>
              </v:shape>
            </w:pict>
          </mc:Fallback>
        </mc:AlternateContent>
      </w:r>
    </w:p>
    <w:p w14:paraId="586822F5" w14:textId="77777777" w:rsidR="0053263A" w:rsidRDefault="0053263A" w:rsidP="00834282">
      <w:pPr>
        <w:spacing w:line="276" w:lineRule="auto"/>
        <w:rPr>
          <w:rFonts w:ascii="Arial" w:hAnsi="Arial" w:cs="Arial"/>
          <w:color w:val="000000"/>
          <w:sz w:val="24"/>
          <w:szCs w:val="24"/>
          <w:shd w:val="clear" w:color="auto" w:fill="FFFFFF"/>
        </w:rPr>
      </w:pPr>
    </w:p>
    <w:p w14:paraId="2E8788EB" w14:textId="77777777" w:rsidR="00807E8A" w:rsidRDefault="00807E8A" w:rsidP="00834282">
      <w:pPr>
        <w:spacing w:line="276" w:lineRule="auto"/>
        <w:rPr>
          <w:rFonts w:ascii="Arial" w:hAnsi="Arial" w:cs="Arial"/>
          <w:color w:val="000000"/>
          <w:sz w:val="24"/>
          <w:szCs w:val="24"/>
          <w:shd w:val="clear" w:color="auto" w:fill="FFFFFF"/>
        </w:rPr>
      </w:pPr>
    </w:p>
    <w:p w14:paraId="6F3FA919" w14:textId="0684C508" w:rsidR="0053263A" w:rsidRPr="00391C1A" w:rsidRDefault="00534455" w:rsidP="00834282">
      <w:pPr>
        <w:spacing w:line="276" w:lineRule="auto"/>
        <w:rPr>
          <w:rFonts w:ascii="Arial" w:hAnsi="Arial" w:cs="Arial"/>
          <w:color w:val="000000"/>
          <w:sz w:val="24"/>
          <w:szCs w:val="24"/>
          <w:shd w:val="clear" w:color="auto" w:fill="FFFFFF"/>
        </w:rPr>
      </w:pPr>
      <w:r w:rsidRPr="00F574A2">
        <w:rPr>
          <w:rFonts w:ascii="Arial" w:hAnsi="Arial" w:cs="Arial"/>
          <w:color w:val="000000"/>
          <w:sz w:val="24"/>
          <w:szCs w:val="24"/>
          <w:shd w:val="clear" w:color="auto" w:fill="FFFFFF"/>
        </w:rPr>
        <w:t>Children in Wales is the national umbrella body for organisations and individuals who work with children, young peop</w:t>
      </w:r>
      <w:r w:rsidR="00834282">
        <w:rPr>
          <w:rFonts w:ascii="Arial" w:hAnsi="Arial" w:cs="Arial"/>
          <w:color w:val="000000"/>
          <w:sz w:val="24"/>
          <w:szCs w:val="24"/>
          <w:shd w:val="clear" w:color="auto" w:fill="FFFFFF"/>
        </w:rPr>
        <w:t xml:space="preserve">le and their families in Wales.  </w:t>
      </w:r>
      <w:r w:rsidR="00D5640A">
        <w:rPr>
          <w:rFonts w:ascii="Arial" w:hAnsi="Arial" w:cs="Arial"/>
          <w:color w:val="000000"/>
          <w:sz w:val="24"/>
          <w:szCs w:val="24"/>
          <w:shd w:val="clear" w:color="auto" w:fill="FFFFFF"/>
        </w:rPr>
        <w:t xml:space="preserve">Young Wales is a Children in Wales initiative funded by Welsh Government.  We are about listening to young people and empowering their voices. Our work is built on the ideas of sharing, </w:t>
      </w:r>
      <w:proofErr w:type="gramStart"/>
      <w:r w:rsidR="00D5640A">
        <w:rPr>
          <w:rFonts w:ascii="Arial" w:hAnsi="Arial" w:cs="Arial"/>
          <w:color w:val="000000"/>
          <w:sz w:val="24"/>
          <w:szCs w:val="24"/>
          <w:shd w:val="clear" w:color="auto" w:fill="FFFFFF"/>
        </w:rPr>
        <w:t>informing</w:t>
      </w:r>
      <w:proofErr w:type="gramEnd"/>
      <w:r w:rsidR="00D5640A">
        <w:rPr>
          <w:rFonts w:ascii="Arial" w:hAnsi="Arial" w:cs="Arial"/>
          <w:color w:val="000000"/>
          <w:sz w:val="24"/>
          <w:szCs w:val="24"/>
          <w:shd w:val="clear" w:color="auto" w:fill="FFFFFF"/>
        </w:rPr>
        <w:t xml:space="preserve"> and changing policy and practice.  </w:t>
      </w:r>
    </w:p>
    <w:tbl>
      <w:tblPr>
        <w:tblStyle w:val="TableGrid"/>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2"/>
        <w:gridCol w:w="7509"/>
      </w:tblGrid>
      <w:tr w:rsidR="008D6BE4" w:rsidRPr="00CE3F68" w14:paraId="18601E63" w14:textId="77777777" w:rsidTr="00C40AE7">
        <w:tc>
          <w:tcPr>
            <w:tcW w:w="2122" w:type="dxa"/>
          </w:tcPr>
          <w:p w14:paraId="6F24F6FE" w14:textId="77777777" w:rsidR="008D6BE4" w:rsidRPr="008D6BE4" w:rsidRDefault="008D6BE4" w:rsidP="00D65730">
            <w:pPr>
              <w:rPr>
                <w:rFonts w:ascii="Arial" w:hAnsi="Arial" w:cs="Arial"/>
                <w:b/>
                <w:bCs/>
                <w:sz w:val="24"/>
                <w:szCs w:val="24"/>
              </w:rPr>
            </w:pPr>
            <w:bookmarkStart w:id="0" w:name="_Hlk129962605"/>
            <w:r w:rsidRPr="008D6BE4">
              <w:rPr>
                <w:rFonts w:ascii="Arial" w:hAnsi="Arial" w:cs="Arial"/>
                <w:b/>
                <w:bCs/>
                <w:sz w:val="24"/>
                <w:szCs w:val="24"/>
              </w:rPr>
              <w:t>Purpose of the role</w:t>
            </w:r>
          </w:p>
          <w:p w14:paraId="78246508" w14:textId="77777777" w:rsidR="008D6BE4" w:rsidRPr="00CE3F68" w:rsidRDefault="008D6BE4" w:rsidP="00D65730">
            <w:pPr>
              <w:rPr>
                <w:rFonts w:ascii="Arial" w:hAnsi="Arial" w:cs="Arial"/>
                <w:sz w:val="24"/>
                <w:szCs w:val="24"/>
              </w:rPr>
            </w:pPr>
          </w:p>
        </w:tc>
        <w:tc>
          <w:tcPr>
            <w:tcW w:w="7509" w:type="dxa"/>
          </w:tcPr>
          <w:p w14:paraId="6A9EEACE" w14:textId="77777777" w:rsidR="008D6BE4" w:rsidRDefault="0053263A" w:rsidP="006E6CBB">
            <w:pPr>
              <w:spacing w:line="276" w:lineRule="auto"/>
              <w:rPr>
                <w:rFonts w:ascii="Arial" w:hAnsi="Arial" w:cs="Arial"/>
                <w:sz w:val="24"/>
                <w:szCs w:val="24"/>
              </w:rPr>
            </w:pPr>
            <w:r w:rsidRPr="0053263A">
              <w:rPr>
                <w:rFonts w:ascii="Arial" w:hAnsi="Arial" w:cs="Arial"/>
                <w:sz w:val="24"/>
                <w:szCs w:val="24"/>
              </w:rPr>
              <w:t>The National Youth Stakeholders Group is for young people with lived experience or a special interest in relation to mental health and wellbeing. The group aims to address mental health issues shared by young people and review mental health and wellbeing initiatives by the Welsh Government and other organisations across Wales.   The types of work that you could get involved in includes reviewing, developing and testing how Welsh Government are working to improve mental health and wellbeing services in schools, local authorities and health (like CAMHS).</w:t>
            </w:r>
          </w:p>
          <w:p w14:paraId="2744E05D" w14:textId="61ADFBBA" w:rsidR="0053263A" w:rsidRPr="0053263A" w:rsidRDefault="0053263A" w:rsidP="006E6CBB">
            <w:pPr>
              <w:spacing w:line="276" w:lineRule="auto"/>
              <w:rPr>
                <w:rFonts w:ascii="Arial" w:hAnsi="Arial" w:cs="Arial"/>
                <w:sz w:val="16"/>
                <w:szCs w:val="16"/>
              </w:rPr>
            </w:pPr>
          </w:p>
        </w:tc>
      </w:tr>
      <w:tr w:rsidR="008D6BE4" w:rsidRPr="00CE3F68" w14:paraId="595778F9" w14:textId="77777777" w:rsidTr="00C40AE7">
        <w:tc>
          <w:tcPr>
            <w:tcW w:w="2122" w:type="dxa"/>
          </w:tcPr>
          <w:p w14:paraId="3A7A8432" w14:textId="5408E22E" w:rsidR="008D6BE4" w:rsidRPr="008D6BE4" w:rsidRDefault="0053263A" w:rsidP="00D65730">
            <w:pPr>
              <w:rPr>
                <w:rFonts w:ascii="Arial" w:hAnsi="Arial" w:cs="Arial"/>
                <w:b/>
                <w:bCs/>
                <w:sz w:val="24"/>
                <w:szCs w:val="24"/>
              </w:rPr>
            </w:pPr>
            <w:r>
              <w:rPr>
                <w:rFonts w:ascii="Arial" w:hAnsi="Arial" w:cs="Arial"/>
                <w:b/>
                <w:bCs/>
                <w:sz w:val="24"/>
                <w:szCs w:val="24"/>
              </w:rPr>
              <w:t>Meetings</w:t>
            </w:r>
          </w:p>
          <w:p w14:paraId="092E4FE7" w14:textId="77777777" w:rsidR="008D6BE4" w:rsidRPr="00CE3F68" w:rsidRDefault="008D6BE4" w:rsidP="00D65730">
            <w:pPr>
              <w:rPr>
                <w:rFonts w:ascii="Arial" w:hAnsi="Arial" w:cs="Arial"/>
                <w:sz w:val="24"/>
                <w:szCs w:val="24"/>
              </w:rPr>
            </w:pPr>
          </w:p>
        </w:tc>
        <w:tc>
          <w:tcPr>
            <w:tcW w:w="7509" w:type="dxa"/>
          </w:tcPr>
          <w:p w14:paraId="50BC0D4F" w14:textId="6C39B8CE" w:rsidR="00DD0432" w:rsidRPr="00391C1A" w:rsidRDefault="0053263A" w:rsidP="00391C1A">
            <w:pPr>
              <w:spacing w:line="276" w:lineRule="auto"/>
              <w:rPr>
                <w:rFonts w:ascii="Arial" w:hAnsi="Arial" w:cs="Arial"/>
                <w:sz w:val="24"/>
                <w:szCs w:val="24"/>
              </w:rPr>
            </w:pPr>
            <w:r w:rsidRPr="0053263A">
              <w:rPr>
                <w:rFonts w:ascii="Arial" w:hAnsi="Arial" w:cs="Arial"/>
                <w:sz w:val="24"/>
                <w:szCs w:val="24"/>
              </w:rPr>
              <w:t>6 x 2 hour hybrid meetings per year</w:t>
            </w:r>
          </w:p>
        </w:tc>
      </w:tr>
      <w:tr w:rsidR="0053263A" w:rsidRPr="00CE3F68" w14:paraId="7B7CA510" w14:textId="77777777" w:rsidTr="00C40AE7">
        <w:tc>
          <w:tcPr>
            <w:tcW w:w="2122" w:type="dxa"/>
          </w:tcPr>
          <w:p w14:paraId="0BC8CA2B" w14:textId="57D574CA" w:rsidR="0053263A" w:rsidRPr="008D6BE4" w:rsidRDefault="0053263A" w:rsidP="0053263A">
            <w:pPr>
              <w:rPr>
                <w:rFonts w:ascii="Arial" w:hAnsi="Arial" w:cs="Arial"/>
                <w:b/>
                <w:bCs/>
                <w:sz w:val="24"/>
                <w:szCs w:val="24"/>
              </w:rPr>
            </w:pPr>
            <w:r w:rsidRPr="0053263A">
              <w:rPr>
                <w:rFonts w:ascii="Arial" w:hAnsi="Arial" w:cs="Arial"/>
                <w:b/>
                <w:bCs/>
                <w:sz w:val="24"/>
                <w:szCs w:val="24"/>
              </w:rPr>
              <w:t>Age range</w:t>
            </w:r>
          </w:p>
        </w:tc>
        <w:tc>
          <w:tcPr>
            <w:tcW w:w="7509" w:type="dxa"/>
          </w:tcPr>
          <w:p w14:paraId="310081B4" w14:textId="5D3B87D0" w:rsidR="0053263A" w:rsidRPr="00CE0DB5" w:rsidRDefault="0053263A" w:rsidP="0053263A">
            <w:pPr>
              <w:rPr>
                <w:rFonts w:ascii="Arial" w:hAnsi="Arial" w:cs="Arial"/>
                <w:sz w:val="24"/>
                <w:szCs w:val="24"/>
              </w:rPr>
            </w:pPr>
            <w:r w:rsidRPr="0053263A">
              <w:rPr>
                <w:rFonts w:ascii="Arial" w:hAnsi="Arial" w:cs="Arial"/>
                <w:sz w:val="24"/>
                <w:szCs w:val="24"/>
              </w:rPr>
              <w:t>14 to 25</w:t>
            </w:r>
            <w:r>
              <w:rPr>
                <w:rFonts w:ascii="Arial" w:hAnsi="Arial" w:cs="Arial"/>
                <w:sz w:val="24"/>
                <w:szCs w:val="24"/>
              </w:rPr>
              <w:t xml:space="preserve"> </w:t>
            </w:r>
          </w:p>
        </w:tc>
      </w:tr>
      <w:tr w:rsidR="0053263A" w:rsidRPr="00CE3F68" w14:paraId="24F44BFB" w14:textId="77777777" w:rsidTr="00C40AE7">
        <w:tc>
          <w:tcPr>
            <w:tcW w:w="2122" w:type="dxa"/>
          </w:tcPr>
          <w:p w14:paraId="4CDFD890" w14:textId="2193F8FA" w:rsidR="0053263A" w:rsidRPr="0053263A" w:rsidRDefault="0053263A" w:rsidP="0053263A">
            <w:pPr>
              <w:rPr>
                <w:rFonts w:ascii="Arial" w:hAnsi="Arial" w:cs="Arial"/>
                <w:b/>
                <w:bCs/>
                <w:sz w:val="24"/>
                <w:szCs w:val="24"/>
              </w:rPr>
            </w:pPr>
            <w:r w:rsidRPr="0053263A">
              <w:rPr>
                <w:rFonts w:ascii="Arial" w:hAnsi="Arial" w:cs="Arial"/>
                <w:b/>
                <w:bCs/>
                <w:sz w:val="24"/>
                <w:szCs w:val="24"/>
              </w:rPr>
              <w:t>Criteria:</w:t>
            </w:r>
          </w:p>
          <w:p w14:paraId="4283F67C" w14:textId="77777777" w:rsidR="0053263A" w:rsidRPr="00CE3F68" w:rsidRDefault="0053263A" w:rsidP="0053263A">
            <w:pPr>
              <w:rPr>
                <w:rFonts w:ascii="Arial" w:hAnsi="Arial" w:cs="Arial"/>
                <w:sz w:val="24"/>
                <w:szCs w:val="24"/>
              </w:rPr>
            </w:pPr>
          </w:p>
        </w:tc>
        <w:tc>
          <w:tcPr>
            <w:tcW w:w="7509" w:type="dxa"/>
          </w:tcPr>
          <w:p w14:paraId="03B07E92" w14:textId="36DF5721" w:rsidR="0053263A" w:rsidRPr="00CE0DB5" w:rsidRDefault="0053263A" w:rsidP="0053263A">
            <w:pPr>
              <w:spacing w:line="276" w:lineRule="auto"/>
              <w:rPr>
                <w:rFonts w:ascii="Arial" w:hAnsi="Arial" w:cs="Arial"/>
                <w:sz w:val="24"/>
                <w:szCs w:val="24"/>
              </w:rPr>
            </w:pPr>
            <w:r w:rsidRPr="0053263A">
              <w:rPr>
                <w:rFonts w:ascii="Arial" w:hAnsi="Arial" w:cs="Arial"/>
                <w:sz w:val="24"/>
                <w:szCs w:val="24"/>
              </w:rPr>
              <w:t>Lived experience of (or a special interest in) mental health and wellbeing</w:t>
            </w:r>
          </w:p>
        </w:tc>
      </w:tr>
      <w:tr w:rsidR="0053263A" w:rsidRPr="00CE3F68" w14:paraId="636D6348" w14:textId="77777777" w:rsidTr="00C40AE7">
        <w:tc>
          <w:tcPr>
            <w:tcW w:w="2122" w:type="dxa"/>
          </w:tcPr>
          <w:p w14:paraId="5594ECA9" w14:textId="77777777" w:rsidR="0053263A" w:rsidRPr="008D6BE4" w:rsidRDefault="0053263A" w:rsidP="0053263A">
            <w:pPr>
              <w:rPr>
                <w:rFonts w:ascii="Arial" w:hAnsi="Arial" w:cs="Arial"/>
                <w:b/>
                <w:bCs/>
                <w:sz w:val="24"/>
                <w:szCs w:val="24"/>
              </w:rPr>
            </w:pPr>
            <w:r w:rsidRPr="008D6BE4">
              <w:rPr>
                <w:rFonts w:ascii="Arial" w:hAnsi="Arial" w:cs="Arial"/>
                <w:b/>
                <w:bCs/>
                <w:sz w:val="24"/>
                <w:szCs w:val="24"/>
              </w:rPr>
              <w:t>Benefits of Volunteering</w:t>
            </w:r>
          </w:p>
        </w:tc>
        <w:tc>
          <w:tcPr>
            <w:tcW w:w="7509" w:type="dxa"/>
          </w:tcPr>
          <w:p w14:paraId="4D47F2E6" w14:textId="77777777" w:rsidR="0053263A" w:rsidRPr="00391C1A" w:rsidRDefault="0053263A" w:rsidP="0053263A">
            <w:pPr>
              <w:pStyle w:val="ListParagraph"/>
              <w:numPr>
                <w:ilvl w:val="0"/>
                <w:numId w:val="7"/>
              </w:numPr>
              <w:spacing w:line="276" w:lineRule="auto"/>
              <w:rPr>
                <w:rFonts w:ascii="Arial" w:hAnsi="Arial" w:cs="Arial"/>
                <w:sz w:val="24"/>
                <w:szCs w:val="24"/>
              </w:rPr>
            </w:pPr>
            <w:r w:rsidRPr="00391C1A">
              <w:rPr>
                <w:rFonts w:ascii="Arial" w:hAnsi="Arial" w:cs="Arial"/>
                <w:sz w:val="24"/>
                <w:szCs w:val="24"/>
              </w:rPr>
              <w:t xml:space="preserve">You will develop a range of skills and experience that will look great on your CV!  </w:t>
            </w:r>
          </w:p>
          <w:p w14:paraId="5C3E43C9" w14:textId="2F60F630" w:rsidR="0053263A" w:rsidRPr="00391C1A" w:rsidRDefault="0053263A" w:rsidP="0053263A">
            <w:pPr>
              <w:pStyle w:val="ListParagraph"/>
              <w:numPr>
                <w:ilvl w:val="0"/>
                <w:numId w:val="7"/>
              </w:numPr>
              <w:spacing w:line="276" w:lineRule="auto"/>
              <w:rPr>
                <w:rFonts w:ascii="Arial" w:hAnsi="Arial" w:cs="Arial"/>
                <w:sz w:val="24"/>
                <w:szCs w:val="24"/>
              </w:rPr>
            </w:pPr>
            <w:r w:rsidRPr="00391C1A">
              <w:rPr>
                <w:rFonts w:ascii="Arial" w:hAnsi="Arial" w:cs="Arial"/>
                <w:sz w:val="24"/>
                <w:szCs w:val="24"/>
              </w:rPr>
              <w:t>Be able to access free training from Children in Wales.</w:t>
            </w:r>
          </w:p>
          <w:p w14:paraId="5BBB54E1" w14:textId="1FEDA727" w:rsidR="0053263A" w:rsidRDefault="0053263A" w:rsidP="0053263A">
            <w:pPr>
              <w:pStyle w:val="ListParagraph"/>
              <w:numPr>
                <w:ilvl w:val="0"/>
                <w:numId w:val="7"/>
              </w:numPr>
              <w:spacing w:line="276" w:lineRule="auto"/>
              <w:rPr>
                <w:rFonts w:ascii="Arial" w:hAnsi="Arial" w:cs="Arial"/>
                <w:sz w:val="24"/>
                <w:szCs w:val="24"/>
              </w:rPr>
            </w:pPr>
            <w:r w:rsidRPr="00391C1A">
              <w:rPr>
                <w:rFonts w:ascii="Arial" w:hAnsi="Arial" w:cs="Arial"/>
                <w:sz w:val="24"/>
                <w:szCs w:val="24"/>
              </w:rPr>
              <w:t>Have the opportunity to meet other young people from across Wales.</w:t>
            </w:r>
          </w:p>
          <w:p w14:paraId="3CB413EE" w14:textId="721318DE" w:rsidR="0053263A" w:rsidRPr="0053263A" w:rsidRDefault="0053263A" w:rsidP="0053263A">
            <w:pPr>
              <w:pStyle w:val="ListParagraph"/>
              <w:numPr>
                <w:ilvl w:val="0"/>
                <w:numId w:val="7"/>
              </w:numPr>
              <w:spacing w:after="160" w:line="259" w:lineRule="auto"/>
              <w:rPr>
                <w:rFonts w:ascii="Arial" w:hAnsi="Arial" w:cs="Arial"/>
                <w:sz w:val="24"/>
                <w:szCs w:val="24"/>
              </w:rPr>
            </w:pPr>
            <w:r w:rsidRPr="0053263A">
              <w:rPr>
                <w:rFonts w:ascii="Arial" w:hAnsi="Arial" w:cs="Arial"/>
                <w:sz w:val="24"/>
                <w:szCs w:val="24"/>
              </w:rPr>
              <w:t>Accessing UNCRC Article 12; the right to have opinions and for these opinions to be heard and taken seriously.</w:t>
            </w:r>
          </w:p>
        </w:tc>
      </w:tr>
      <w:tr w:rsidR="0053263A" w:rsidRPr="00CE3F68" w14:paraId="55C09ED2" w14:textId="77777777" w:rsidTr="00C40AE7">
        <w:tc>
          <w:tcPr>
            <w:tcW w:w="2122" w:type="dxa"/>
          </w:tcPr>
          <w:p w14:paraId="7686A87B" w14:textId="77777777" w:rsidR="0053263A" w:rsidRPr="008D6BE4" w:rsidRDefault="0053263A" w:rsidP="0053263A">
            <w:pPr>
              <w:rPr>
                <w:rFonts w:ascii="Arial" w:hAnsi="Arial" w:cs="Arial"/>
                <w:b/>
                <w:bCs/>
                <w:sz w:val="24"/>
                <w:szCs w:val="24"/>
              </w:rPr>
            </w:pPr>
            <w:r w:rsidRPr="008D6BE4">
              <w:rPr>
                <w:rFonts w:ascii="Arial" w:hAnsi="Arial" w:cs="Arial"/>
                <w:b/>
                <w:bCs/>
                <w:sz w:val="24"/>
                <w:szCs w:val="24"/>
              </w:rPr>
              <w:t xml:space="preserve">How to apply </w:t>
            </w:r>
          </w:p>
        </w:tc>
        <w:tc>
          <w:tcPr>
            <w:tcW w:w="7509" w:type="dxa"/>
          </w:tcPr>
          <w:p w14:paraId="4BAAC436" w14:textId="101A4579" w:rsidR="0053263A" w:rsidRDefault="00C40AE7" w:rsidP="0053263A">
            <w:pPr>
              <w:spacing w:line="276" w:lineRule="auto"/>
              <w:rPr>
                <w:rFonts w:ascii="Arial" w:hAnsi="Arial" w:cs="Arial"/>
                <w:sz w:val="24"/>
                <w:szCs w:val="24"/>
              </w:rPr>
            </w:pPr>
            <w:r w:rsidRPr="00C40AE7">
              <w:rPr>
                <w:rFonts w:ascii="Arial" w:hAnsi="Arial" w:cs="Arial"/>
                <w:sz w:val="24"/>
                <w:szCs w:val="24"/>
              </w:rPr>
              <w:t xml:space="preserve">To get involved and start your Young Wales volunteering journey, complete our registration form </w:t>
            </w:r>
            <w:hyperlink r:id="rId11" w:history="1">
              <w:r w:rsidRPr="00AE4F0E">
                <w:rPr>
                  <w:rStyle w:val="Hyperlink"/>
                  <w:rFonts w:ascii="Arial" w:hAnsi="Arial" w:cs="Arial"/>
                  <w:sz w:val="24"/>
                  <w:szCs w:val="24"/>
                </w:rPr>
                <w:t>https://forms.office.com/e/L0a1etADvf</w:t>
              </w:r>
            </w:hyperlink>
          </w:p>
          <w:p w14:paraId="2FE75BC6" w14:textId="135A934A" w:rsidR="00C40AE7" w:rsidRDefault="00807E8A" w:rsidP="0053263A">
            <w:pPr>
              <w:spacing w:line="276" w:lineRule="auto"/>
              <w:rPr>
                <w:rFonts w:ascii="Arial" w:hAnsi="Arial" w:cs="Arial"/>
                <w:sz w:val="24"/>
                <w:szCs w:val="24"/>
              </w:rPr>
            </w:pPr>
            <w:r>
              <w:rPr>
                <w:noProof/>
              </w:rPr>
              <w:drawing>
                <wp:anchor distT="0" distB="0" distL="114300" distR="114300" simplePos="0" relativeHeight="251695104" behindDoc="0" locked="0" layoutInCell="1" allowOverlap="1" wp14:anchorId="53273AC2" wp14:editId="292ED6DC">
                  <wp:simplePos x="0" y="0"/>
                  <wp:positionH relativeFrom="column">
                    <wp:posOffset>3678682</wp:posOffset>
                  </wp:positionH>
                  <wp:positionV relativeFrom="paragraph">
                    <wp:posOffset>10160</wp:posOffset>
                  </wp:positionV>
                  <wp:extent cx="954405" cy="9544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54405" cy="954405"/>
                          </a:xfrm>
                          <a:prstGeom prst="rect">
                            <a:avLst/>
                          </a:prstGeom>
                          <a:noFill/>
                          <a:ln>
                            <a:noFill/>
                          </a:ln>
                        </pic:spPr>
                      </pic:pic>
                    </a:graphicData>
                  </a:graphic>
                </wp:anchor>
              </w:drawing>
            </w:r>
          </w:p>
          <w:p w14:paraId="790A29EA" w14:textId="735EB534" w:rsidR="00C40AE7" w:rsidRDefault="00C40AE7" w:rsidP="0053263A">
            <w:pPr>
              <w:spacing w:line="276" w:lineRule="auto"/>
              <w:rPr>
                <w:rFonts w:ascii="Arial" w:hAnsi="Arial" w:cs="Arial"/>
                <w:sz w:val="24"/>
                <w:szCs w:val="24"/>
              </w:rPr>
            </w:pPr>
            <w:r w:rsidRPr="00C40AE7">
              <w:rPr>
                <w:rFonts w:ascii="Arial" w:hAnsi="Arial" w:cs="Arial"/>
                <w:sz w:val="24"/>
                <w:szCs w:val="24"/>
              </w:rPr>
              <w:t>If you would like further information please contact:</w:t>
            </w:r>
            <w:r>
              <w:rPr>
                <w:rFonts w:ascii="Arial" w:hAnsi="Arial" w:cs="Arial"/>
                <w:sz w:val="24"/>
                <w:szCs w:val="24"/>
              </w:rPr>
              <w:t xml:space="preserve"> </w:t>
            </w:r>
            <w:hyperlink r:id="rId13" w:history="1">
              <w:r w:rsidRPr="00AE4F0E">
                <w:rPr>
                  <w:rStyle w:val="Hyperlink"/>
                  <w:rFonts w:ascii="Arial" w:hAnsi="Arial" w:cs="Arial"/>
                  <w:sz w:val="24"/>
                  <w:szCs w:val="24"/>
                </w:rPr>
                <w:t>volunteer@childreninwales.org.uk</w:t>
              </w:r>
            </w:hyperlink>
            <w:r>
              <w:rPr>
                <w:rFonts w:ascii="Arial" w:hAnsi="Arial" w:cs="Arial"/>
                <w:sz w:val="24"/>
                <w:szCs w:val="24"/>
              </w:rPr>
              <w:t xml:space="preserve"> </w:t>
            </w:r>
          </w:p>
          <w:p w14:paraId="5049F240" w14:textId="77777777" w:rsidR="00C40AE7" w:rsidRDefault="00C40AE7" w:rsidP="0053263A">
            <w:pPr>
              <w:spacing w:line="276" w:lineRule="auto"/>
              <w:rPr>
                <w:rFonts w:ascii="Arial" w:hAnsi="Arial" w:cs="Arial"/>
                <w:sz w:val="24"/>
                <w:szCs w:val="24"/>
              </w:rPr>
            </w:pPr>
          </w:p>
          <w:p w14:paraId="6EB5F68E" w14:textId="132D6A0B" w:rsidR="00807E8A" w:rsidRPr="00CE3F68" w:rsidRDefault="00807E8A" w:rsidP="0053263A">
            <w:pPr>
              <w:spacing w:line="276" w:lineRule="auto"/>
              <w:rPr>
                <w:rFonts w:ascii="Arial" w:hAnsi="Arial" w:cs="Arial"/>
                <w:sz w:val="24"/>
                <w:szCs w:val="24"/>
              </w:rPr>
            </w:pPr>
          </w:p>
        </w:tc>
      </w:tr>
      <w:bookmarkEnd w:id="0"/>
    </w:tbl>
    <w:p w14:paraId="0F2DD005" w14:textId="77777777" w:rsidR="00DD0432" w:rsidRPr="00DD0432" w:rsidRDefault="00DD0432" w:rsidP="00EF6FAF">
      <w:pPr>
        <w:rPr>
          <w:rFonts w:ascii="Arial" w:hAnsi="Arial" w:cs="Arial"/>
          <w:sz w:val="16"/>
          <w:szCs w:val="16"/>
        </w:rPr>
      </w:pPr>
    </w:p>
    <w:p w14:paraId="09CA2F2E" w14:textId="613CD2A8" w:rsidR="00E972BE" w:rsidRDefault="008D6BE4" w:rsidP="00EF6FAF">
      <w:pPr>
        <w:rPr>
          <w:rFonts w:ascii="Arial" w:hAnsi="Arial" w:cs="Arial"/>
          <w:sz w:val="24"/>
          <w:szCs w:val="24"/>
        </w:rPr>
      </w:pPr>
      <w:r w:rsidRPr="00324FD2">
        <w:rPr>
          <w:rFonts w:ascii="Arial" w:hAnsi="Arial" w:cs="Arial"/>
          <w:sz w:val="24"/>
          <w:szCs w:val="24"/>
        </w:rPr>
        <w:t>Children in Wales is an inclusive organisation and we therefore</w:t>
      </w:r>
      <w:r>
        <w:rPr>
          <w:rFonts w:ascii="Arial" w:hAnsi="Arial" w:cs="Arial"/>
          <w:sz w:val="24"/>
          <w:szCs w:val="24"/>
        </w:rPr>
        <w:t xml:space="preserve"> </w:t>
      </w:r>
      <w:r w:rsidR="00681D04">
        <w:rPr>
          <w:rFonts w:ascii="Arial" w:hAnsi="Arial" w:cs="Arial"/>
          <w:sz w:val="24"/>
          <w:szCs w:val="24"/>
        </w:rPr>
        <w:t xml:space="preserve">positively </w:t>
      </w:r>
      <w:r w:rsidRPr="00324FD2">
        <w:rPr>
          <w:rFonts w:ascii="Arial" w:hAnsi="Arial" w:cs="Arial"/>
          <w:sz w:val="24"/>
          <w:szCs w:val="24"/>
        </w:rPr>
        <w:t>welcome</w:t>
      </w:r>
      <w:r w:rsidR="00681D04">
        <w:rPr>
          <w:rFonts w:ascii="Arial" w:hAnsi="Arial" w:cs="Arial"/>
          <w:sz w:val="24"/>
          <w:szCs w:val="24"/>
        </w:rPr>
        <w:t xml:space="preserve"> children and young people from a variety of backgrounds, </w:t>
      </w:r>
      <w:proofErr w:type="gramStart"/>
      <w:r w:rsidR="00681D04">
        <w:rPr>
          <w:rFonts w:ascii="Arial" w:hAnsi="Arial" w:cs="Arial"/>
          <w:sz w:val="24"/>
          <w:szCs w:val="24"/>
        </w:rPr>
        <w:t>cultures</w:t>
      </w:r>
      <w:proofErr w:type="gramEnd"/>
      <w:r w:rsidR="00681D04">
        <w:rPr>
          <w:rFonts w:ascii="Arial" w:hAnsi="Arial" w:cs="Arial"/>
          <w:sz w:val="24"/>
          <w:szCs w:val="24"/>
        </w:rPr>
        <w:t xml:space="preserve"> and communities </w:t>
      </w:r>
      <w:r w:rsidRPr="00324FD2">
        <w:rPr>
          <w:rFonts w:ascii="Arial" w:hAnsi="Arial" w:cs="Arial"/>
          <w:sz w:val="24"/>
          <w:szCs w:val="24"/>
        </w:rPr>
        <w:t xml:space="preserve">  </w:t>
      </w:r>
      <w:r w:rsidR="00681D04">
        <w:rPr>
          <w:rFonts w:ascii="Arial" w:hAnsi="Arial" w:cs="Arial"/>
          <w:sz w:val="24"/>
          <w:szCs w:val="24"/>
        </w:rPr>
        <w:t xml:space="preserve">to become young </w:t>
      </w:r>
      <w:r w:rsidRPr="00324FD2">
        <w:rPr>
          <w:rFonts w:ascii="Arial" w:hAnsi="Arial" w:cs="Arial"/>
          <w:sz w:val="24"/>
          <w:szCs w:val="24"/>
        </w:rPr>
        <w:t>volunteers.  All young people will be treated fairly</w:t>
      </w:r>
      <w:r>
        <w:rPr>
          <w:rFonts w:ascii="Arial" w:hAnsi="Arial" w:cs="Arial"/>
          <w:sz w:val="24"/>
          <w:szCs w:val="24"/>
        </w:rPr>
        <w:t xml:space="preserve"> </w:t>
      </w:r>
      <w:r w:rsidRPr="00324FD2">
        <w:rPr>
          <w:rFonts w:ascii="Arial" w:hAnsi="Arial" w:cs="Arial"/>
          <w:sz w:val="24"/>
          <w:szCs w:val="24"/>
        </w:rPr>
        <w:t>throughout your experience with us</w:t>
      </w:r>
      <w:r w:rsidR="006E0EA6">
        <w:rPr>
          <w:b/>
          <w:noProof/>
          <w:color w:val="FFFFFF" w:themeColor="background1"/>
          <w:sz w:val="40"/>
          <w:lang w:eastAsia="en-GB"/>
        </w:rPr>
        <mc:AlternateContent>
          <mc:Choice Requires="wps">
            <w:drawing>
              <wp:anchor distT="0" distB="0" distL="114300" distR="114300" simplePos="0" relativeHeight="251677696" behindDoc="1" locked="0" layoutInCell="1" allowOverlap="1" wp14:anchorId="06E6C6FC" wp14:editId="06525E1F">
                <wp:simplePos x="0" y="0"/>
                <wp:positionH relativeFrom="column">
                  <wp:posOffset>-2309916</wp:posOffset>
                </wp:positionH>
                <wp:positionV relativeFrom="paragraph">
                  <wp:posOffset>8266406</wp:posOffset>
                </wp:positionV>
                <wp:extent cx="3725278" cy="3467994"/>
                <wp:effectExtent l="642937" t="576263" r="651828" b="575627"/>
                <wp:wrapNone/>
                <wp:docPr id="13" name="Rectangle 13"/>
                <wp:cNvGraphicFramePr/>
                <a:graphic xmlns:a="http://schemas.openxmlformats.org/drawingml/2006/main">
                  <a:graphicData uri="http://schemas.microsoft.com/office/word/2010/wordprocessingShape">
                    <wps:wsp>
                      <wps:cNvSpPr/>
                      <wps:spPr>
                        <a:xfrm rot="17702955">
                          <a:off x="0" y="0"/>
                          <a:ext cx="3725278" cy="3467994"/>
                        </a:xfrm>
                        <a:prstGeom prst="rect">
                          <a:avLst/>
                        </a:prstGeom>
                        <a:solidFill>
                          <a:srgbClr val="EB80A8"/>
                        </a:solidFill>
                        <a:ln>
                          <a:solidFill>
                            <a:srgbClr val="F5ACB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7E6CE" id="Rectangle 13" o:spid="_x0000_s1026" style="position:absolute;margin-left:-181.9pt;margin-top:650.9pt;width:293.35pt;height:273.05pt;rotation:-4256612fd;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" fillcolor="#eb80a8" strokecolor="#f5acb8" strokeweight="1pt"/>
            </w:pict>
          </mc:Fallback>
        </mc:AlternateContent>
      </w:r>
      <w:r w:rsidR="00DD0432">
        <w:rPr>
          <w:rFonts w:ascii="Arial" w:hAnsi="Arial" w:cs="Arial"/>
          <w:sz w:val="24"/>
          <w:szCs w:val="24"/>
        </w:rPr>
        <w:t xml:space="preserve"> and support will be provided wherever possible</w:t>
      </w:r>
      <w:r w:rsidR="00681D04">
        <w:rPr>
          <w:rFonts w:ascii="Arial" w:hAnsi="Arial" w:cs="Arial"/>
          <w:sz w:val="24"/>
          <w:szCs w:val="24"/>
        </w:rPr>
        <w:t xml:space="preserve"> to ensure you are able to </w:t>
      </w:r>
      <w:proofErr w:type="gramStart"/>
      <w:r w:rsidR="00681D04">
        <w:rPr>
          <w:rFonts w:ascii="Arial" w:hAnsi="Arial" w:cs="Arial"/>
          <w:sz w:val="24"/>
          <w:szCs w:val="24"/>
        </w:rPr>
        <w:t>positively and actively contribute</w:t>
      </w:r>
      <w:proofErr w:type="gramEnd"/>
      <w:r w:rsidR="00681D04">
        <w:rPr>
          <w:rFonts w:ascii="Arial" w:hAnsi="Arial" w:cs="Arial"/>
          <w:sz w:val="24"/>
          <w:szCs w:val="24"/>
        </w:rPr>
        <w:t>.</w:t>
      </w:r>
    </w:p>
    <w:p w14:paraId="00AB8A55" w14:textId="40EEA090" w:rsidR="00AA3490" w:rsidRDefault="00AA3490" w:rsidP="00EF6FAF">
      <w:pPr>
        <w:rPr>
          <w:rFonts w:ascii="Arial" w:hAnsi="Arial" w:cs="Arial"/>
          <w:sz w:val="24"/>
          <w:szCs w:val="24"/>
        </w:rPr>
      </w:pPr>
    </w:p>
    <w:p w14:paraId="0B8B0698" w14:textId="1D927FFE" w:rsidR="00AA3490" w:rsidRDefault="00807E8A" w:rsidP="00EF6FAF">
      <w:pPr>
        <w:rPr>
          <w:rFonts w:ascii="Arial" w:hAnsi="Arial" w:cs="Arial"/>
          <w:sz w:val="24"/>
          <w:szCs w:val="24"/>
        </w:rPr>
      </w:pPr>
      <w:r>
        <w:rPr>
          <w:b/>
          <w:noProof/>
          <w:color w:val="FFFFFF" w:themeColor="background1"/>
          <w:sz w:val="40"/>
          <w:lang w:eastAsia="en-GB"/>
        </w:rPr>
        <w:drawing>
          <wp:anchor distT="0" distB="0" distL="114300" distR="114300" simplePos="0" relativeHeight="251687936" behindDoc="0" locked="0" layoutInCell="1" allowOverlap="1" wp14:anchorId="6E05634C" wp14:editId="6880BED9">
            <wp:simplePos x="0" y="0"/>
            <wp:positionH relativeFrom="column">
              <wp:posOffset>5268951</wp:posOffset>
            </wp:positionH>
            <wp:positionV relativeFrom="paragraph">
              <wp:posOffset>-724704</wp:posOffset>
            </wp:positionV>
            <wp:extent cx="907200" cy="997200"/>
            <wp:effectExtent l="0" t="0" r="7620" b="0"/>
            <wp:wrapNone/>
            <wp:docPr id="10" name="Picture 10"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7200" cy="997200"/>
                    </a:xfrm>
                    <a:prstGeom prst="rect">
                      <a:avLst/>
                    </a:prstGeom>
                  </pic:spPr>
                </pic:pic>
              </a:graphicData>
            </a:graphic>
            <wp14:sizeRelH relativeFrom="margin">
              <wp14:pctWidth>0</wp14:pctWidth>
            </wp14:sizeRelH>
            <wp14:sizeRelV relativeFrom="margin">
              <wp14:pctHeight>0</wp14:pctHeight>
            </wp14:sizeRelV>
          </wp:anchor>
        </w:drawing>
      </w:r>
      <w:r>
        <w:rPr>
          <w:b/>
          <w:noProof/>
          <w:color w:val="FFFFFF" w:themeColor="background1"/>
          <w:sz w:val="40"/>
          <w:lang w:eastAsia="en-GB"/>
        </w:rPr>
        <w:drawing>
          <wp:anchor distT="0" distB="0" distL="114300" distR="114300" simplePos="0" relativeHeight="251683840" behindDoc="0" locked="0" layoutInCell="1" allowOverlap="1" wp14:anchorId="7EE3EDDB" wp14:editId="69BF655B">
            <wp:simplePos x="0" y="0"/>
            <wp:positionH relativeFrom="column">
              <wp:posOffset>2353810</wp:posOffset>
            </wp:positionH>
            <wp:positionV relativeFrom="paragraph">
              <wp:posOffset>-555650</wp:posOffset>
            </wp:positionV>
            <wp:extent cx="2675549" cy="770784"/>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5549" cy="770784"/>
                    </a:xfrm>
                    <a:prstGeom prst="rect">
                      <a:avLst/>
                    </a:prstGeom>
                  </pic:spPr>
                </pic:pic>
              </a:graphicData>
            </a:graphic>
            <wp14:sizeRelH relativeFrom="margin">
              <wp14:pctWidth>0</wp14:pctWidth>
            </wp14:sizeRelH>
            <wp14:sizeRelV relativeFrom="margin">
              <wp14:pctHeight>0</wp14:pctHeight>
            </wp14:sizeRelV>
          </wp:anchor>
        </w:drawing>
      </w:r>
      <w:r w:rsidR="00995B3C" w:rsidRPr="00EF6FAF">
        <w:rPr>
          <w:b/>
          <w:noProof/>
          <w:color w:val="FFFFFF" w:themeColor="background1"/>
          <w:sz w:val="40"/>
          <w:lang w:eastAsia="en-GB"/>
        </w:rPr>
        <mc:AlternateContent>
          <mc:Choice Requires="wps">
            <w:drawing>
              <wp:anchor distT="45720" distB="45720" distL="114300" distR="114300" simplePos="0" relativeHeight="251689984" behindDoc="1" locked="0" layoutInCell="1" allowOverlap="1" wp14:anchorId="1A38C3D2" wp14:editId="7049A4D0">
                <wp:simplePos x="0" y="0"/>
                <wp:positionH relativeFrom="margin">
                  <wp:posOffset>431165</wp:posOffset>
                </wp:positionH>
                <wp:positionV relativeFrom="paragraph">
                  <wp:posOffset>208280</wp:posOffset>
                </wp:positionV>
                <wp:extent cx="5719445" cy="877570"/>
                <wp:effectExtent l="0" t="0" r="0" b="0"/>
                <wp:wrapTight wrapText="bothSides">
                  <wp:wrapPolygon edited="0">
                    <wp:start x="216" y="0"/>
                    <wp:lineTo x="216" y="21100"/>
                    <wp:lineTo x="21367" y="21100"/>
                    <wp:lineTo x="21367" y="0"/>
                    <wp:lineTo x="216"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877570"/>
                        </a:xfrm>
                        <a:prstGeom prst="rect">
                          <a:avLst/>
                        </a:prstGeom>
                        <a:noFill/>
                        <a:ln w="9525">
                          <a:noFill/>
                          <a:miter lim="800000"/>
                          <a:headEnd/>
                          <a:tailEnd/>
                        </a:ln>
                      </wps:spPr>
                      <wps:txbx>
                        <w:txbxContent>
                          <w:p w14:paraId="7B29D94A" w14:textId="77777777" w:rsidR="00AA3490" w:rsidRPr="00323A08" w:rsidRDefault="00AA3490" w:rsidP="00AA3490">
                            <w:pPr>
                              <w:spacing w:after="0" w:line="240" w:lineRule="auto"/>
                              <w:rPr>
                                <w:rFonts w:ascii="Arial" w:hAnsi="Arial" w:cs="Arial"/>
                                <w:b/>
                                <w:sz w:val="24"/>
                                <w:szCs w:val="24"/>
                              </w:rPr>
                            </w:pPr>
                            <w:proofErr w:type="spellStart"/>
                            <w:r>
                              <w:rPr>
                                <w:rFonts w:ascii="Arial" w:hAnsi="Arial" w:cs="Arial"/>
                                <w:b/>
                                <w:bCs/>
                                <w:sz w:val="48"/>
                                <w:szCs w:val="48"/>
                              </w:rPr>
                              <w:t>Rôl</w:t>
                            </w:r>
                            <w:proofErr w:type="spellEnd"/>
                            <w:r>
                              <w:rPr>
                                <w:rFonts w:ascii="Arial" w:hAnsi="Arial" w:cs="Arial"/>
                                <w:b/>
                                <w:bCs/>
                                <w:sz w:val="48"/>
                                <w:szCs w:val="48"/>
                              </w:rPr>
                              <w:t xml:space="preserve"> </w:t>
                            </w:r>
                            <w:proofErr w:type="spellStart"/>
                            <w:r>
                              <w:rPr>
                                <w:rFonts w:ascii="Arial" w:hAnsi="Arial" w:cs="Arial"/>
                                <w:b/>
                                <w:bCs/>
                                <w:sz w:val="48"/>
                                <w:szCs w:val="48"/>
                              </w:rPr>
                              <w:t>Wirfoddol</w:t>
                            </w:r>
                            <w:proofErr w:type="spellEnd"/>
                            <w:r>
                              <w:rPr>
                                <w:rFonts w:ascii="Arial" w:hAnsi="Arial" w:cs="Arial"/>
                                <w:b/>
                                <w:bCs/>
                                <w:sz w:val="48"/>
                                <w:szCs w:val="48"/>
                              </w:rPr>
                              <w:t xml:space="preserve">: </w:t>
                            </w:r>
                            <w:r w:rsidRPr="00995B3C">
                              <w:rPr>
                                <w:rFonts w:ascii="Arial" w:hAnsi="Arial" w:cs="Arial"/>
                                <w:b/>
                                <w:bCs/>
                                <w:sz w:val="48"/>
                                <w:szCs w:val="48"/>
                                <w:lang w:val="cy"/>
                              </w:rPr>
                              <w:t>Grŵp Rhanddeiliaid Ieuenctid</w:t>
                            </w:r>
                            <w:r w:rsidRPr="00323A08">
                              <w:rPr>
                                <w:rFonts w:ascii="Arial" w:hAnsi="Arial" w:cs="Arial"/>
                                <w:b/>
                                <w:bCs/>
                                <w:sz w:val="24"/>
                                <w:szCs w:val="24"/>
                                <w:lang w:val="cy"/>
                              </w:rPr>
                              <w:t xml:space="preserve"> </w:t>
                            </w:r>
                            <w:r w:rsidRPr="00995B3C">
                              <w:rPr>
                                <w:rFonts w:ascii="Arial" w:hAnsi="Arial" w:cs="Arial"/>
                                <w:b/>
                                <w:bCs/>
                                <w:sz w:val="48"/>
                                <w:szCs w:val="48"/>
                                <w:lang w:val="cy"/>
                              </w:rPr>
                              <w:t>Cenedlaethol</w:t>
                            </w:r>
                          </w:p>
                          <w:p w14:paraId="0CC5267B" w14:textId="0F81E1AC" w:rsidR="00AA3490" w:rsidRPr="006E0EA6" w:rsidRDefault="00AA3490" w:rsidP="00AA3490">
                            <w:pPr>
                              <w:rPr>
                                <w:b/>
                                <w:color w:val="373A36"/>
                                <w:sz w:val="72"/>
                                <w:szCs w:val="72"/>
                              </w:rPr>
                            </w:pPr>
                          </w:p>
                          <w:p w14:paraId="0261EEF7" w14:textId="77777777" w:rsidR="00AA3490" w:rsidRDefault="00AA3490" w:rsidP="00AA34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8C3D2" id="_x0000_s1027" type="#_x0000_t202" style="position:absolute;margin-left:33.95pt;margin-top:16.4pt;width:450.35pt;height:69.1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" filled="f" stroked="f">
                <v:textbox>
                  <w:txbxContent>
                    <w:p w14:paraId="7B29D94A" w14:textId="77777777" w:rsidR="00AA3490" w:rsidRPr="00323A08" w:rsidRDefault="00AA3490" w:rsidP="00AA3490">
                      <w:pPr>
                        <w:spacing w:after="0" w:line="240" w:lineRule="auto"/>
                        <w:rPr>
                          <w:rFonts w:ascii="Arial" w:hAnsi="Arial" w:cs="Arial"/>
                          <w:b/>
                          <w:sz w:val="24"/>
                          <w:szCs w:val="24"/>
                        </w:rPr>
                      </w:pPr>
                      <w:proofErr w:type="spellStart"/>
                      <w:r>
                        <w:rPr>
                          <w:rFonts w:ascii="Arial" w:hAnsi="Arial" w:cs="Arial"/>
                          <w:b/>
                          <w:bCs/>
                          <w:sz w:val="48"/>
                          <w:szCs w:val="48"/>
                        </w:rPr>
                        <w:t>Rôl</w:t>
                      </w:r>
                      <w:proofErr w:type="spellEnd"/>
                      <w:r>
                        <w:rPr>
                          <w:rFonts w:ascii="Arial" w:hAnsi="Arial" w:cs="Arial"/>
                          <w:b/>
                          <w:bCs/>
                          <w:sz w:val="48"/>
                          <w:szCs w:val="48"/>
                        </w:rPr>
                        <w:t xml:space="preserve"> </w:t>
                      </w:r>
                      <w:proofErr w:type="spellStart"/>
                      <w:r>
                        <w:rPr>
                          <w:rFonts w:ascii="Arial" w:hAnsi="Arial" w:cs="Arial"/>
                          <w:b/>
                          <w:bCs/>
                          <w:sz w:val="48"/>
                          <w:szCs w:val="48"/>
                        </w:rPr>
                        <w:t>Wirfoddol</w:t>
                      </w:r>
                      <w:proofErr w:type="spellEnd"/>
                      <w:r>
                        <w:rPr>
                          <w:rFonts w:ascii="Arial" w:hAnsi="Arial" w:cs="Arial"/>
                          <w:b/>
                          <w:bCs/>
                          <w:sz w:val="48"/>
                          <w:szCs w:val="48"/>
                        </w:rPr>
                        <w:t xml:space="preserve">: </w:t>
                      </w:r>
                      <w:r w:rsidRPr="00995B3C">
                        <w:rPr>
                          <w:rFonts w:ascii="Arial" w:hAnsi="Arial" w:cs="Arial"/>
                          <w:b/>
                          <w:bCs/>
                          <w:sz w:val="48"/>
                          <w:szCs w:val="48"/>
                          <w:lang w:val="cy"/>
                        </w:rPr>
                        <w:t>Grŵp Rhanddeiliaid Ieuenctid</w:t>
                      </w:r>
                      <w:r w:rsidRPr="00323A08">
                        <w:rPr>
                          <w:rFonts w:ascii="Arial" w:hAnsi="Arial" w:cs="Arial"/>
                          <w:b/>
                          <w:bCs/>
                          <w:sz w:val="24"/>
                          <w:szCs w:val="24"/>
                          <w:lang w:val="cy"/>
                        </w:rPr>
                        <w:t xml:space="preserve"> </w:t>
                      </w:r>
                      <w:r w:rsidRPr="00995B3C">
                        <w:rPr>
                          <w:rFonts w:ascii="Arial" w:hAnsi="Arial" w:cs="Arial"/>
                          <w:b/>
                          <w:bCs/>
                          <w:sz w:val="48"/>
                          <w:szCs w:val="48"/>
                          <w:lang w:val="cy"/>
                        </w:rPr>
                        <w:t>Cenedlaethol</w:t>
                      </w:r>
                    </w:p>
                    <w:p w14:paraId="0CC5267B" w14:textId="0F81E1AC" w:rsidR="00AA3490" w:rsidRPr="006E0EA6" w:rsidRDefault="00AA3490" w:rsidP="00AA3490">
                      <w:pPr>
                        <w:rPr>
                          <w:b/>
                          <w:color w:val="373A36"/>
                          <w:sz w:val="72"/>
                          <w:szCs w:val="72"/>
                        </w:rPr>
                      </w:pPr>
                    </w:p>
                    <w:p w14:paraId="0261EEF7" w14:textId="77777777" w:rsidR="00AA3490" w:rsidRDefault="00AA3490" w:rsidP="00AA3490"/>
                  </w:txbxContent>
                </v:textbox>
                <w10:wrap type="tight" anchorx="margin"/>
              </v:shape>
            </w:pict>
          </mc:Fallback>
        </mc:AlternateContent>
      </w:r>
      <w:r w:rsidR="00AA3490">
        <w:rPr>
          <w:b/>
          <w:noProof/>
          <w:color w:val="FFFFFF" w:themeColor="background1"/>
          <w:sz w:val="40"/>
          <w:lang w:eastAsia="en-GB"/>
        </w:rPr>
        <mc:AlternateContent>
          <mc:Choice Requires="wps">
            <w:drawing>
              <wp:anchor distT="0" distB="0" distL="114300" distR="114300" simplePos="0" relativeHeight="251681792" behindDoc="1" locked="0" layoutInCell="1" allowOverlap="1" wp14:anchorId="00FBC3DB" wp14:editId="2BADBF1A">
                <wp:simplePos x="0" y="0"/>
                <wp:positionH relativeFrom="column">
                  <wp:posOffset>-3198723</wp:posOffset>
                </wp:positionH>
                <wp:positionV relativeFrom="paragraph">
                  <wp:posOffset>-1673021</wp:posOffset>
                </wp:positionV>
                <wp:extent cx="3724910" cy="3327666"/>
                <wp:effectExtent l="655955" t="544195" r="645795" b="550545"/>
                <wp:wrapNone/>
                <wp:docPr id="7" name="Rectangle 7"/>
                <wp:cNvGraphicFramePr/>
                <a:graphic xmlns:a="http://schemas.openxmlformats.org/drawingml/2006/main">
                  <a:graphicData uri="http://schemas.microsoft.com/office/word/2010/wordprocessingShape">
                    <wps:wsp>
                      <wps:cNvSpPr/>
                      <wps:spPr>
                        <a:xfrm rot="17702955">
                          <a:off x="0" y="0"/>
                          <a:ext cx="3724910" cy="3327666"/>
                        </a:xfrm>
                        <a:prstGeom prst="rect">
                          <a:avLst/>
                        </a:prstGeom>
                        <a:solidFill>
                          <a:srgbClr val="EB80A8"/>
                        </a:solidFill>
                        <a:ln w="12700" cap="flat" cmpd="sng" algn="ctr">
                          <a:solidFill>
                            <a:srgbClr val="F5ACB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5F55E" id="Rectangle 7" o:spid="_x0000_s1026" style="position:absolute;margin-left:-251.85pt;margin-top:-131.75pt;width:293.3pt;height:262pt;rotation:-4256612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" fillcolor="#eb80a8" strokecolor="#f5acb8" strokeweight="1pt"/>
            </w:pict>
          </mc:Fallback>
        </mc:AlternateContent>
      </w:r>
    </w:p>
    <w:p w14:paraId="688BA888" w14:textId="71922D4A" w:rsidR="00AA3490" w:rsidRDefault="00AA3490" w:rsidP="00EF6FAF">
      <w:pPr>
        <w:rPr>
          <w:rFonts w:ascii="Arial" w:hAnsi="Arial" w:cs="Arial"/>
          <w:sz w:val="24"/>
          <w:szCs w:val="24"/>
        </w:rPr>
      </w:pPr>
    </w:p>
    <w:p w14:paraId="724B237F" w14:textId="54B7E44A" w:rsidR="00AA3490" w:rsidRDefault="00AA3490" w:rsidP="00EF6FAF">
      <w:pPr>
        <w:rPr>
          <w:rFonts w:ascii="Arial" w:hAnsi="Arial" w:cs="Arial"/>
          <w:sz w:val="24"/>
          <w:szCs w:val="24"/>
        </w:rPr>
      </w:pPr>
    </w:p>
    <w:p w14:paraId="0A40B8AA" w14:textId="2467A1BF" w:rsidR="00AA3490" w:rsidRDefault="00AA3490" w:rsidP="00EF6FAF">
      <w:pPr>
        <w:rPr>
          <w:rFonts w:ascii="Arial" w:hAnsi="Arial" w:cs="Arial"/>
          <w:sz w:val="24"/>
          <w:szCs w:val="24"/>
        </w:rPr>
      </w:pPr>
      <w:r>
        <w:rPr>
          <w:b/>
          <w:noProof/>
          <w:color w:val="FFFFFF" w:themeColor="background1"/>
          <w:sz w:val="40"/>
          <w:lang w:eastAsia="en-GB"/>
        </w:rPr>
        <mc:AlternateContent>
          <mc:Choice Requires="wps">
            <w:drawing>
              <wp:anchor distT="0" distB="0" distL="114300" distR="114300" simplePos="0" relativeHeight="251692032" behindDoc="0" locked="0" layoutInCell="1" allowOverlap="1" wp14:anchorId="6A5348D4" wp14:editId="77A1324A">
                <wp:simplePos x="0" y="0"/>
                <wp:positionH relativeFrom="column">
                  <wp:posOffset>0</wp:posOffset>
                </wp:positionH>
                <wp:positionV relativeFrom="paragraph">
                  <wp:posOffset>155778</wp:posOffset>
                </wp:positionV>
                <wp:extent cx="6320333" cy="1170432"/>
                <wp:effectExtent l="0" t="0" r="4445" b="0"/>
                <wp:wrapNone/>
                <wp:docPr id="12" name="Text Box 12"/>
                <wp:cNvGraphicFramePr/>
                <a:graphic xmlns:a="http://schemas.openxmlformats.org/drawingml/2006/main">
                  <a:graphicData uri="http://schemas.microsoft.com/office/word/2010/wordprocessingShape">
                    <wps:wsp>
                      <wps:cNvSpPr txBox="1"/>
                      <wps:spPr>
                        <a:xfrm>
                          <a:off x="0" y="0"/>
                          <a:ext cx="6320333" cy="1170432"/>
                        </a:xfrm>
                        <a:prstGeom prst="rect">
                          <a:avLst/>
                        </a:prstGeom>
                        <a:solidFill>
                          <a:sysClr val="window" lastClr="FFFFFF"/>
                        </a:solidFill>
                        <a:ln w="6350">
                          <a:noFill/>
                        </a:ln>
                      </wps:spPr>
                      <wps:txbx>
                        <w:txbxContent>
                          <w:p w14:paraId="5590DFC0" w14:textId="77777777" w:rsidR="00AA3490" w:rsidRPr="00391C1A" w:rsidRDefault="00AA3490" w:rsidP="00AA3490">
                            <w:pPr>
                              <w:spacing w:line="276"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Plant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corff</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trosfwaol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cenedlaethol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gyfer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sefydliadau</w:t>
                            </w:r>
                            <w:proofErr w:type="spellEnd"/>
                            <w:r>
                              <w:rPr>
                                <w:rFonts w:ascii="Arial" w:hAnsi="Arial" w:cs="Arial"/>
                                <w:color w:val="000000"/>
                                <w:sz w:val="24"/>
                                <w:szCs w:val="24"/>
                                <w:shd w:val="clear" w:color="auto" w:fill="FFFFFF"/>
                              </w:rPr>
                              <w:t xml:space="preserve"> ac </w:t>
                            </w:r>
                            <w:proofErr w:type="spellStart"/>
                            <w:r>
                              <w:rPr>
                                <w:rFonts w:ascii="Arial" w:hAnsi="Arial" w:cs="Arial"/>
                                <w:color w:val="000000"/>
                                <w:sz w:val="24"/>
                                <w:szCs w:val="24"/>
                                <w:shd w:val="clear" w:color="auto" w:fill="FFFFFF"/>
                              </w:rPr>
                              <w:t>unigolion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gweithio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gyda</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phlant</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pobl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teuluoedd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Menter</w:t>
                            </w:r>
                            <w:proofErr w:type="spellEnd"/>
                            <w:r>
                              <w:rPr>
                                <w:rFonts w:ascii="Arial" w:hAnsi="Arial" w:cs="Arial"/>
                                <w:color w:val="000000"/>
                                <w:sz w:val="24"/>
                                <w:szCs w:val="24"/>
                                <w:shd w:val="clear" w:color="auto" w:fill="FFFFFF"/>
                              </w:rPr>
                              <w:t xml:space="preserve"> Plant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w:t>
                            </w:r>
                            <w:proofErr w:type="spellEnd"/>
                            <w:r>
                              <w:rPr>
                                <w:rFonts w:ascii="Arial" w:hAnsi="Arial" w:cs="Arial"/>
                                <w:color w:val="000000"/>
                                <w:sz w:val="24"/>
                                <w:szCs w:val="24"/>
                                <w:shd w:val="clear" w:color="auto" w:fill="FFFFFF"/>
                              </w:rPr>
                              <w:t xml:space="preserve"> Cymru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cael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ei</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hariannu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gan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Lywodraeth</w:t>
                            </w:r>
                            <w:proofErr w:type="spellEnd"/>
                            <w:r>
                              <w:rPr>
                                <w:rFonts w:ascii="Arial" w:hAnsi="Arial" w:cs="Arial"/>
                                <w:color w:val="000000"/>
                                <w:sz w:val="24"/>
                                <w:szCs w:val="24"/>
                                <w:shd w:val="clear" w:color="auto" w:fill="FFFFFF"/>
                              </w:rPr>
                              <w:t xml:space="preserve"> Cymru. Ein </w:t>
                            </w:r>
                            <w:proofErr w:type="spellStart"/>
                            <w:r>
                              <w:rPr>
                                <w:rFonts w:ascii="Arial" w:hAnsi="Arial" w:cs="Arial"/>
                                <w:color w:val="000000"/>
                                <w:sz w:val="24"/>
                                <w:szCs w:val="24"/>
                                <w:shd w:val="clear" w:color="auto" w:fill="FFFFFF"/>
                              </w:rPr>
                              <w:t>bwriad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gwrando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bobl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a </w:t>
                            </w:r>
                            <w:proofErr w:type="spellStart"/>
                            <w:r>
                              <w:rPr>
                                <w:rFonts w:ascii="Arial" w:hAnsi="Arial" w:cs="Arial"/>
                                <w:color w:val="000000"/>
                                <w:sz w:val="24"/>
                                <w:szCs w:val="24"/>
                                <w:shd w:val="clear" w:color="auto" w:fill="FFFFFF"/>
                              </w:rPr>
                              <w:t>grymuso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eu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lleisiau</w:t>
                            </w:r>
                            <w:proofErr w:type="spellEnd"/>
                            <w:r>
                              <w:rPr>
                                <w:rFonts w:ascii="Arial" w:hAnsi="Arial" w:cs="Arial"/>
                                <w:color w:val="000000"/>
                                <w:sz w:val="24"/>
                                <w:szCs w:val="24"/>
                                <w:shd w:val="clear" w:color="auto" w:fill="FFFFFF"/>
                              </w:rPr>
                              <w:t xml:space="preserve">. Mae </w:t>
                            </w:r>
                            <w:proofErr w:type="spellStart"/>
                            <w:r>
                              <w:rPr>
                                <w:rFonts w:ascii="Arial" w:hAnsi="Arial" w:cs="Arial"/>
                                <w:color w:val="000000"/>
                                <w:sz w:val="24"/>
                                <w:szCs w:val="24"/>
                                <w:shd w:val="clear" w:color="auto" w:fill="FFFFFF"/>
                              </w:rPr>
                              <w:t>ein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gwaith</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wedi’i</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seilio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syniadau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ynghylch</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rhannu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llywio</w:t>
                            </w:r>
                            <w:proofErr w:type="spellEnd"/>
                            <w:r>
                              <w:rPr>
                                <w:rFonts w:ascii="Arial" w:hAnsi="Arial" w:cs="Arial"/>
                                <w:color w:val="000000"/>
                                <w:sz w:val="24"/>
                                <w:szCs w:val="24"/>
                                <w:shd w:val="clear" w:color="auto" w:fill="FFFFFF"/>
                              </w:rPr>
                              <w:t xml:space="preserve"> a </w:t>
                            </w:r>
                            <w:proofErr w:type="spellStart"/>
                            <w:r>
                              <w:rPr>
                                <w:rFonts w:ascii="Arial" w:hAnsi="Arial" w:cs="Arial"/>
                                <w:color w:val="000000"/>
                                <w:sz w:val="24"/>
                                <w:szCs w:val="24"/>
                                <w:shd w:val="clear" w:color="auto" w:fill="FFFFFF"/>
                              </w:rPr>
                              <w:t>newid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polisi</w:t>
                            </w:r>
                            <w:proofErr w:type="spellEnd"/>
                            <w:r>
                              <w:rPr>
                                <w:rFonts w:ascii="Arial" w:hAnsi="Arial" w:cs="Arial"/>
                                <w:color w:val="000000"/>
                                <w:sz w:val="24"/>
                                <w:szCs w:val="24"/>
                                <w:shd w:val="clear" w:color="auto" w:fill="FFFFFF"/>
                              </w:rPr>
                              <w:t xml:space="preserve"> ac </w:t>
                            </w:r>
                            <w:proofErr w:type="spellStart"/>
                            <w:r>
                              <w:rPr>
                                <w:rFonts w:ascii="Arial" w:hAnsi="Arial" w:cs="Arial"/>
                                <w:color w:val="000000"/>
                                <w:sz w:val="24"/>
                                <w:szCs w:val="24"/>
                                <w:shd w:val="clear" w:color="auto" w:fill="FFFFFF"/>
                              </w:rPr>
                              <w:t>ymarfer</w:t>
                            </w:r>
                            <w:proofErr w:type="spellEnd"/>
                            <w:r>
                              <w:rPr>
                                <w:rFonts w:ascii="Arial" w:hAnsi="Arial" w:cs="Arial"/>
                                <w:color w:val="000000"/>
                                <w:sz w:val="24"/>
                                <w:szCs w:val="24"/>
                                <w:shd w:val="clear" w:color="auto" w:fill="FFFFFF"/>
                              </w:rPr>
                              <w:t xml:space="preserve">.  </w:t>
                            </w:r>
                          </w:p>
                          <w:p w14:paraId="31E4AEA7" w14:textId="77777777" w:rsidR="00AA3490" w:rsidRDefault="00AA3490" w:rsidP="00AA34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348D4" id="Text Box 12" o:spid="_x0000_s1028" type="#_x0000_t202" style="position:absolute;margin-left:0;margin-top:12.25pt;width:497.65pt;height:9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" fillcolor="window" stroked="f" strokeweight=".5pt">
                <v:textbox>
                  <w:txbxContent>
                    <w:p w14:paraId="5590DFC0" w14:textId="77777777" w:rsidR="00AA3490" w:rsidRPr="00391C1A" w:rsidRDefault="00AA3490" w:rsidP="00AA3490">
                      <w:pPr>
                        <w:spacing w:line="276"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Plant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corff</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trosfwaol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cenedlaethol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gyfer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sefydliadau</w:t>
                      </w:r>
                      <w:proofErr w:type="spellEnd"/>
                      <w:r>
                        <w:rPr>
                          <w:rFonts w:ascii="Arial" w:hAnsi="Arial" w:cs="Arial"/>
                          <w:color w:val="000000"/>
                          <w:sz w:val="24"/>
                          <w:szCs w:val="24"/>
                          <w:shd w:val="clear" w:color="auto" w:fill="FFFFFF"/>
                        </w:rPr>
                        <w:t xml:space="preserve"> ac </w:t>
                      </w:r>
                      <w:proofErr w:type="spellStart"/>
                      <w:r>
                        <w:rPr>
                          <w:rFonts w:ascii="Arial" w:hAnsi="Arial" w:cs="Arial"/>
                          <w:color w:val="000000"/>
                          <w:sz w:val="24"/>
                          <w:szCs w:val="24"/>
                          <w:shd w:val="clear" w:color="auto" w:fill="FFFFFF"/>
                        </w:rPr>
                        <w:t>unigolion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gweithio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gyda</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phlant</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pobl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teuluoedd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Menter</w:t>
                      </w:r>
                      <w:proofErr w:type="spellEnd"/>
                      <w:r>
                        <w:rPr>
                          <w:rFonts w:ascii="Arial" w:hAnsi="Arial" w:cs="Arial"/>
                          <w:color w:val="000000"/>
                          <w:sz w:val="24"/>
                          <w:szCs w:val="24"/>
                          <w:shd w:val="clear" w:color="auto" w:fill="FFFFFF"/>
                        </w:rPr>
                        <w:t xml:space="preserve"> Plant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w:t>
                      </w:r>
                      <w:proofErr w:type="spellEnd"/>
                      <w:r>
                        <w:rPr>
                          <w:rFonts w:ascii="Arial" w:hAnsi="Arial" w:cs="Arial"/>
                          <w:color w:val="000000"/>
                          <w:sz w:val="24"/>
                          <w:szCs w:val="24"/>
                          <w:shd w:val="clear" w:color="auto" w:fill="FFFFFF"/>
                        </w:rPr>
                        <w:t xml:space="preserve"> Cymru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cael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ei</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hariannu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gan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Lywodraeth</w:t>
                      </w:r>
                      <w:proofErr w:type="spellEnd"/>
                      <w:r>
                        <w:rPr>
                          <w:rFonts w:ascii="Arial" w:hAnsi="Arial" w:cs="Arial"/>
                          <w:color w:val="000000"/>
                          <w:sz w:val="24"/>
                          <w:szCs w:val="24"/>
                          <w:shd w:val="clear" w:color="auto" w:fill="FFFFFF"/>
                        </w:rPr>
                        <w:t xml:space="preserve"> Cymru. Ein </w:t>
                      </w:r>
                      <w:proofErr w:type="spellStart"/>
                      <w:r>
                        <w:rPr>
                          <w:rFonts w:ascii="Arial" w:hAnsi="Arial" w:cs="Arial"/>
                          <w:color w:val="000000"/>
                          <w:sz w:val="24"/>
                          <w:szCs w:val="24"/>
                          <w:shd w:val="clear" w:color="auto" w:fill="FFFFFF"/>
                        </w:rPr>
                        <w:t>bwriad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gwrando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bobl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a </w:t>
                      </w:r>
                      <w:proofErr w:type="spellStart"/>
                      <w:r>
                        <w:rPr>
                          <w:rFonts w:ascii="Arial" w:hAnsi="Arial" w:cs="Arial"/>
                          <w:color w:val="000000"/>
                          <w:sz w:val="24"/>
                          <w:szCs w:val="24"/>
                          <w:shd w:val="clear" w:color="auto" w:fill="FFFFFF"/>
                        </w:rPr>
                        <w:t>grymuso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eu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lleisiau</w:t>
                      </w:r>
                      <w:proofErr w:type="spellEnd"/>
                      <w:r>
                        <w:rPr>
                          <w:rFonts w:ascii="Arial" w:hAnsi="Arial" w:cs="Arial"/>
                          <w:color w:val="000000"/>
                          <w:sz w:val="24"/>
                          <w:szCs w:val="24"/>
                          <w:shd w:val="clear" w:color="auto" w:fill="FFFFFF"/>
                        </w:rPr>
                        <w:t xml:space="preserve">. Mae </w:t>
                      </w:r>
                      <w:proofErr w:type="spellStart"/>
                      <w:r>
                        <w:rPr>
                          <w:rFonts w:ascii="Arial" w:hAnsi="Arial" w:cs="Arial"/>
                          <w:color w:val="000000"/>
                          <w:sz w:val="24"/>
                          <w:szCs w:val="24"/>
                          <w:shd w:val="clear" w:color="auto" w:fill="FFFFFF"/>
                        </w:rPr>
                        <w:t>ein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gwaith</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wedi’i</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seilio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syniadau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ynghylch</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rhannu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llywio</w:t>
                      </w:r>
                      <w:proofErr w:type="spellEnd"/>
                      <w:r>
                        <w:rPr>
                          <w:rFonts w:ascii="Arial" w:hAnsi="Arial" w:cs="Arial"/>
                          <w:color w:val="000000"/>
                          <w:sz w:val="24"/>
                          <w:szCs w:val="24"/>
                          <w:shd w:val="clear" w:color="auto" w:fill="FFFFFF"/>
                        </w:rPr>
                        <w:t xml:space="preserve"> a </w:t>
                      </w:r>
                      <w:proofErr w:type="spellStart"/>
                      <w:r>
                        <w:rPr>
                          <w:rFonts w:ascii="Arial" w:hAnsi="Arial" w:cs="Arial"/>
                          <w:color w:val="000000"/>
                          <w:sz w:val="24"/>
                          <w:szCs w:val="24"/>
                          <w:shd w:val="clear" w:color="auto" w:fill="FFFFFF"/>
                        </w:rPr>
                        <w:t>newid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polisi</w:t>
                      </w:r>
                      <w:proofErr w:type="spellEnd"/>
                      <w:r>
                        <w:rPr>
                          <w:rFonts w:ascii="Arial" w:hAnsi="Arial" w:cs="Arial"/>
                          <w:color w:val="000000"/>
                          <w:sz w:val="24"/>
                          <w:szCs w:val="24"/>
                          <w:shd w:val="clear" w:color="auto" w:fill="FFFFFF"/>
                        </w:rPr>
                        <w:t xml:space="preserve"> ac </w:t>
                      </w:r>
                      <w:proofErr w:type="spellStart"/>
                      <w:r>
                        <w:rPr>
                          <w:rFonts w:ascii="Arial" w:hAnsi="Arial" w:cs="Arial"/>
                          <w:color w:val="000000"/>
                          <w:sz w:val="24"/>
                          <w:szCs w:val="24"/>
                          <w:shd w:val="clear" w:color="auto" w:fill="FFFFFF"/>
                        </w:rPr>
                        <w:t>ymarfer</w:t>
                      </w:r>
                      <w:proofErr w:type="spellEnd"/>
                      <w:r>
                        <w:rPr>
                          <w:rFonts w:ascii="Arial" w:hAnsi="Arial" w:cs="Arial"/>
                          <w:color w:val="000000"/>
                          <w:sz w:val="24"/>
                          <w:szCs w:val="24"/>
                          <w:shd w:val="clear" w:color="auto" w:fill="FFFFFF"/>
                        </w:rPr>
                        <w:t xml:space="preserve">.  </w:t>
                      </w:r>
                    </w:p>
                    <w:p w14:paraId="31E4AEA7" w14:textId="77777777" w:rsidR="00AA3490" w:rsidRDefault="00AA3490" w:rsidP="00AA3490"/>
                  </w:txbxContent>
                </v:textbox>
              </v:shape>
            </w:pict>
          </mc:Fallback>
        </mc:AlternateContent>
      </w:r>
    </w:p>
    <w:p w14:paraId="21E5B117" w14:textId="2E2D8C2F" w:rsidR="00AA3490" w:rsidRDefault="00AA3490" w:rsidP="00EF6FAF">
      <w:pPr>
        <w:rPr>
          <w:rFonts w:ascii="Arial" w:hAnsi="Arial" w:cs="Arial"/>
          <w:sz w:val="24"/>
          <w:szCs w:val="24"/>
        </w:rPr>
      </w:pPr>
    </w:p>
    <w:p w14:paraId="64DF0AF8" w14:textId="36B4D87B" w:rsidR="00AA3490" w:rsidRDefault="00AA3490" w:rsidP="00EF6FAF">
      <w:pPr>
        <w:rPr>
          <w:rFonts w:ascii="Arial" w:hAnsi="Arial" w:cs="Arial"/>
          <w:sz w:val="24"/>
          <w:szCs w:val="24"/>
        </w:rPr>
      </w:pPr>
    </w:p>
    <w:p w14:paraId="52E1B415" w14:textId="368CBED8" w:rsidR="00AA3490" w:rsidRDefault="00AA3490" w:rsidP="00EF6FAF">
      <w:pPr>
        <w:rPr>
          <w:rFonts w:ascii="Arial" w:hAnsi="Arial" w:cs="Arial"/>
          <w:sz w:val="24"/>
          <w:szCs w:val="24"/>
        </w:rPr>
      </w:pPr>
    </w:p>
    <w:p w14:paraId="5DB43129" w14:textId="77777777" w:rsidR="00AA3490" w:rsidRDefault="00AA3490" w:rsidP="00EF6FAF">
      <w:pPr>
        <w:rPr>
          <w:rFonts w:ascii="Arial" w:hAnsi="Arial" w:cs="Arial"/>
          <w:sz w:val="24"/>
          <w:szCs w:val="24"/>
        </w:rPr>
      </w:pPr>
    </w:p>
    <w:tbl>
      <w:tblPr>
        <w:tblStyle w:val="TableGrid"/>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2"/>
        <w:gridCol w:w="7509"/>
      </w:tblGrid>
      <w:tr w:rsidR="00AA3490" w:rsidRPr="00CE3F68" w14:paraId="2931DC9F" w14:textId="77777777" w:rsidTr="009B7A44">
        <w:tc>
          <w:tcPr>
            <w:tcW w:w="2122" w:type="dxa"/>
          </w:tcPr>
          <w:p w14:paraId="15DDC49C" w14:textId="461D60FC" w:rsidR="00AA3490" w:rsidRPr="00CE3F68" w:rsidRDefault="00AA3490" w:rsidP="00AA3490">
            <w:pPr>
              <w:rPr>
                <w:rFonts w:ascii="Arial" w:hAnsi="Arial" w:cs="Arial"/>
                <w:sz w:val="24"/>
                <w:szCs w:val="24"/>
              </w:rPr>
            </w:pPr>
            <w:proofErr w:type="spellStart"/>
            <w:r w:rsidRPr="000467FD">
              <w:rPr>
                <w:rFonts w:ascii="Arial" w:hAnsi="Arial" w:cs="Arial"/>
                <w:b/>
                <w:bCs/>
                <w:sz w:val="24"/>
                <w:szCs w:val="24"/>
              </w:rPr>
              <w:t>Diben</w:t>
            </w:r>
            <w:proofErr w:type="spellEnd"/>
            <w:r w:rsidRPr="000467FD">
              <w:rPr>
                <w:rFonts w:ascii="Arial" w:hAnsi="Arial" w:cs="Arial"/>
                <w:b/>
                <w:bCs/>
                <w:sz w:val="24"/>
                <w:szCs w:val="24"/>
              </w:rPr>
              <w:t xml:space="preserve"> y </w:t>
            </w:r>
            <w:proofErr w:type="spellStart"/>
            <w:r w:rsidRPr="000467FD">
              <w:rPr>
                <w:rFonts w:ascii="Arial" w:hAnsi="Arial" w:cs="Arial"/>
                <w:b/>
                <w:bCs/>
                <w:sz w:val="24"/>
                <w:szCs w:val="24"/>
              </w:rPr>
              <w:t>rôl</w:t>
            </w:r>
            <w:proofErr w:type="spellEnd"/>
          </w:p>
        </w:tc>
        <w:tc>
          <w:tcPr>
            <w:tcW w:w="7509" w:type="dxa"/>
          </w:tcPr>
          <w:p w14:paraId="4778C7BD" w14:textId="77777777" w:rsidR="00AA3490" w:rsidRDefault="00AA3490" w:rsidP="00AA3490">
            <w:pPr>
              <w:jc w:val="both"/>
              <w:rPr>
                <w:rFonts w:ascii="Arial" w:hAnsi="Arial" w:cs="Arial"/>
                <w:sz w:val="24"/>
                <w:szCs w:val="24"/>
                <w:lang w:val="cy"/>
              </w:rPr>
            </w:pPr>
            <w:r w:rsidRPr="009C0565">
              <w:rPr>
                <w:rFonts w:ascii="Arial" w:hAnsi="Arial" w:cs="Arial"/>
                <w:sz w:val="24"/>
                <w:szCs w:val="24"/>
                <w:lang w:val="cy"/>
              </w:rPr>
              <w:t>Mae’r Grŵp Rhanddeiliaid Ieuenctid Cenedlaethol ar gyfer pobl ifanc sydd yn aml â phrofiad bywyd neu ddiddordeb mewn perthynas ag iechyd meddwl a lles. Nod y grŵp yw mynd i’r afael â materion iechyd meddwl a rennir gan bobl ifanc ac adolygu mentrau iechyd meddwl a lles gan Lywodraeth Cymru a sefydliadau eraill ledled Cymru.   Mae'r math o waith y gallech fod yn rhan ohono yn cynnwys adolygu, datblygu a phrofi sut mae Llywodraeth Cymru yn gweithio tuag at wella gwasanaethau iechyd meddwl a lles mewn ysgolion, awdurdodau lleol ac iechyd (fel CAMHS)</w:t>
            </w:r>
          </w:p>
          <w:p w14:paraId="73CD61E7" w14:textId="77777777" w:rsidR="00AA3490" w:rsidRPr="0053263A" w:rsidRDefault="00AA3490" w:rsidP="00AA3490">
            <w:pPr>
              <w:spacing w:line="276" w:lineRule="auto"/>
              <w:rPr>
                <w:rFonts w:ascii="Arial" w:hAnsi="Arial" w:cs="Arial"/>
                <w:sz w:val="16"/>
                <w:szCs w:val="16"/>
              </w:rPr>
            </w:pPr>
          </w:p>
        </w:tc>
      </w:tr>
      <w:tr w:rsidR="00AA3490" w:rsidRPr="00CE3F68" w14:paraId="34748F55" w14:textId="77777777" w:rsidTr="009B7A44">
        <w:tc>
          <w:tcPr>
            <w:tcW w:w="2122" w:type="dxa"/>
          </w:tcPr>
          <w:p w14:paraId="3163A0E6" w14:textId="2BB04063" w:rsidR="00AA3490" w:rsidRPr="00CE3F68" w:rsidRDefault="00995B3C" w:rsidP="00995B3C">
            <w:pPr>
              <w:rPr>
                <w:rFonts w:ascii="Arial" w:hAnsi="Arial" w:cs="Arial"/>
                <w:sz w:val="24"/>
                <w:szCs w:val="24"/>
              </w:rPr>
            </w:pPr>
            <w:r w:rsidRPr="00323A08">
              <w:rPr>
                <w:rFonts w:ascii="Arial" w:hAnsi="Arial" w:cs="Arial"/>
                <w:b/>
                <w:bCs/>
                <w:sz w:val="24"/>
                <w:szCs w:val="24"/>
                <w:lang w:val="cy"/>
              </w:rPr>
              <w:t>Cyfarfodydd:</w:t>
            </w:r>
          </w:p>
        </w:tc>
        <w:tc>
          <w:tcPr>
            <w:tcW w:w="7509" w:type="dxa"/>
          </w:tcPr>
          <w:p w14:paraId="5620694D" w14:textId="503F3D97" w:rsidR="00AA3490" w:rsidRPr="00391C1A" w:rsidRDefault="00995B3C" w:rsidP="009B7A44">
            <w:pPr>
              <w:spacing w:line="276" w:lineRule="auto"/>
              <w:rPr>
                <w:rFonts w:ascii="Arial" w:hAnsi="Arial" w:cs="Arial"/>
                <w:sz w:val="24"/>
                <w:szCs w:val="24"/>
              </w:rPr>
            </w:pPr>
            <w:r w:rsidRPr="00995B3C">
              <w:rPr>
                <w:rFonts w:ascii="Arial" w:hAnsi="Arial" w:cs="Arial"/>
                <w:sz w:val="24"/>
                <w:szCs w:val="24"/>
              </w:rPr>
              <w:t xml:space="preserve">6 x </w:t>
            </w:r>
            <w:proofErr w:type="spellStart"/>
            <w:r w:rsidRPr="00995B3C">
              <w:rPr>
                <w:rFonts w:ascii="Arial" w:hAnsi="Arial" w:cs="Arial"/>
                <w:sz w:val="24"/>
                <w:szCs w:val="24"/>
              </w:rPr>
              <w:t>cyfarfod</w:t>
            </w:r>
            <w:proofErr w:type="spellEnd"/>
            <w:r w:rsidRPr="00995B3C">
              <w:rPr>
                <w:rFonts w:ascii="Arial" w:hAnsi="Arial" w:cs="Arial"/>
                <w:sz w:val="24"/>
                <w:szCs w:val="24"/>
              </w:rPr>
              <w:t xml:space="preserve"> hybrid 2 </w:t>
            </w:r>
            <w:proofErr w:type="spellStart"/>
            <w:r w:rsidRPr="00995B3C">
              <w:rPr>
                <w:rFonts w:ascii="Arial" w:hAnsi="Arial" w:cs="Arial"/>
                <w:sz w:val="24"/>
                <w:szCs w:val="24"/>
              </w:rPr>
              <w:t>awr</w:t>
            </w:r>
            <w:proofErr w:type="spellEnd"/>
            <w:r w:rsidRPr="00995B3C">
              <w:rPr>
                <w:rFonts w:ascii="Arial" w:hAnsi="Arial" w:cs="Arial"/>
                <w:sz w:val="24"/>
                <w:szCs w:val="24"/>
              </w:rPr>
              <w:t xml:space="preserve"> y </w:t>
            </w:r>
            <w:proofErr w:type="spellStart"/>
            <w:r w:rsidRPr="00995B3C">
              <w:rPr>
                <w:rFonts w:ascii="Arial" w:hAnsi="Arial" w:cs="Arial"/>
                <w:sz w:val="24"/>
                <w:szCs w:val="24"/>
              </w:rPr>
              <w:t>flwyddyn</w:t>
            </w:r>
            <w:proofErr w:type="spellEnd"/>
          </w:p>
        </w:tc>
      </w:tr>
      <w:tr w:rsidR="00AA3490" w:rsidRPr="00CE3F68" w14:paraId="09B5A94F" w14:textId="77777777" w:rsidTr="009B7A44">
        <w:tc>
          <w:tcPr>
            <w:tcW w:w="2122" w:type="dxa"/>
          </w:tcPr>
          <w:p w14:paraId="76AB79FB" w14:textId="036BCCA0" w:rsidR="00AA3490" w:rsidRPr="008D6BE4" w:rsidRDefault="00995B3C" w:rsidP="009B7A44">
            <w:pPr>
              <w:rPr>
                <w:rFonts w:ascii="Arial" w:hAnsi="Arial" w:cs="Arial"/>
                <w:b/>
                <w:bCs/>
                <w:sz w:val="24"/>
                <w:szCs w:val="24"/>
              </w:rPr>
            </w:pPr>
            <w:r w:rsidRPr="00323A08">
              <w:rPr>
                <w:rFonts w:ascii="Arial" w:hAnsi="Arial" w:cs="Arial"/>
                <w:b/>
                <w:bCs/>
                <w:sz w:val="24"/>
                <w:szCs w:val="24"/>
                <w:lang w:val="cy"/>
              </w:rPr>
              <w:t>Ystod oedran</w:t>
            </w:r>
          </w:p>
        </w:tc>
        <w:tc>
          <w:tcPr>
            <w:tcW w:w="7509" w:type="dxa"/>
          </w:tcPr>
          <w:p w14:paraId="2B7384AD" w14:textId="7AAECFF9" w:rsidR="00AA3490" w:rsidRPr="00CE0DB5" w:rsidRDefault="00AA3490" w:rsidP="009B7A44">
            <w:pPr>
              <w:rPr>
                <w:rFonts w:ascii="Arial" w:hAnsi="Arial" w:cs="Arial"/>
                <w:sz w:val="24"/>
                <w:szCs w:val="24"/>
              </w:rPr>
            </w:pPr>
            <w:r w:rsidRPr="0053263A">
              <w:rPr>
                <w:rFonts w:ascii="Arial" w:hAnsi="Arial" w:cs="Arial"/>
                <w:sz w:val="24"/>
                <w:szCs w:val="24"/>
              </w:rPr>
              <w:t xml:space="preserve">14 </w:t>
            </w:r>
            <w:proofErr w:type="spellStart"/>
            <w:r w:rsidR="00995B3C">
              <w:rPr>
                <w:rFonts w:ascii="Arial" w:hAnsi="Arial" w:cs="Arial"/>
                <w:sz w:val="24"/>
                <w:szCs w:val="24"/>
              </w:rPr>
              <w:t>i</w:t>
            </w:r>
            <w:proofErr w:type="spellEnd"/>
            <w:r w:rsidRPr="0053263A">
              <w:rPr>
                <w:rFonts w:ascii="Arial" w:hAnsi="Arial" w:cs="Arial"/>
                <w:sz w:val="24"/>
                <w:szCs w:val="24"/>
              </w:rPr>
              <w:t xml:space="preserve"> 25</w:t>
            </w:r>
            <w:r>
              <w:rPr>
                <w:rFonts w:ascii="Arial" w:hAnsi="Arial" w:cs="Arial"/>
                <w:sz w:val="24"/>
                <w:szCs w:val="24"/>
              </w:rPr>
              <w:t xml:space="preserve"> </w:t>
            </w:r>
            <w:proofErr w:type="spellStart"/>
            <w:r w:rsidR="00995B3C">
              <w:rPr>
                <w:rFonts w:ascii="Arial" w:hAnsi="Arial" w:cs="Arial"/>
                <w:sz w:val="24"/>
                <w:szCs w:val="24"/>
              </w:rPr>
              <w:t>oed</w:t>
            </w:r>
            <w:proofErr w:type="spellEnd"/>
          </w:p>
        </w:tc>
      </w:tr>
      <w:tr w:rsidR="00AA3490" w:rsidRPr="00CE3F68" w14:paraId="580B5AC7" w14:textId="77777777" w:rsidTr="009B7A44">
        <w:tc>
          <w:tcPr>
            <w:tcW w:w="2122" w:type="dxa"/>
          </w:tcPr>
          <w:p w14:paraId="69D81A6D" w14:textId="75A689E6" w:rsidR="00AA3490" w:rsidRPr="00CE3F68" w:rsidRDefault="00995B3C" w:rsidP="00995B3C">
            <w:pPr>
              <w:rPr>
                <w:rFonts w:ascii="Arial" w:hAnsi="Arial" w:cs="Arial"/>
                <w:sz w:val="24"/>
                <w:szCs w:val="24"/>
              </w:rPr>
            </w:pPr>
            <w:r w:rsidRPr="00323A08">
              <w:rPr>
                <w:rFonts w:ascii="Arial" w:hAnsi="Arial" w:cs="Arial"/>
                <w:b/>
                <w:bCs/>
                <w:sz w:val="24"/>
                <w:szCs w:val="24"/>
                <w:lang w:val="cy"/>
              </w:rPr>
              <w:t>Meini Prawf:</w:t>
            </w:r>
          </w:p>
        </w:tc>
        <w:tc>
          <w:tcPr>
            <w:tcW w:w="7509" w:type="dxa"/>
          </w:tcPr>
          <w:p w14:paraId="227AB1FF" w14:textId="6A0E97EB" w:rsidR="00AA3490" w:rsidRPr="00CE0DB5" w:rsidRDefault="00995B3C" w:rsidP="009B7A44">
            <w:pPr>
              <w:spacing w:line="276" w:lineRule="auto"/>
              <w:rPr>
                <w:rFonts w:ascii="Arial" w:hAnsi="Arial" w:cs="Arial"/>
                <w:sz w:val="24"/>
                <w:szCs w:val="24"/>
              </w:rPr>
            </w:pPr>
            <w:r w:rsidRPr="00323A08">
              <w:rPr>
                <w:rFonts w:ascii="Arial" w:hAnsi="Arial" w:cs="Arial"/>
                <w:sz w:val="24"/>
                <w:szCs w:val="24"/>
                <w:lang w:val="cy"/>
              </w:rPr>
              <w:t>Profiad bywyd o</w:t>
            </w:r>
            <w:r>
              <w:rPr>
                <w:rFonts w:ascii="Arial" w:hAnsi="Arial" w:cs="Arial"/>
                <w:sz w:val="24"/>
                <w:szCs w:val="24"/>
                <w:lang w:val="cy"/>
              </w:rPr>
              <w:t xml:space="preserve"> (neu diddordeb mewn)</w:t>
            </w:r>
            <w:r w:rsidRPr="00323A08">
              <w:rPr>
                <w:rFonts w:ascii="Arial" w:hAnsi="Arial" w:cs="Arial"/>
                <w:sz w:val="24"/>
                <w:szCs w:val="24"/>
                <w:lang w:val="cy"/>
              </w:rPr>
              <w:t xml:space="preserve"> iechyd meddwl a lles</w:t>
            </w:r>
          </w:p>
        </w:tc>
      </w:tr>
      <w:tr w:rsidR="00AA3490" w:rsidRPr="00CE3F68" w14:paraId="7A594399" w14:textId="77777777" w:rsidTr="009B7A44">
        <w:tc>
          <w:tcPr>
            <w:tcW w:w="2122" w:type="dxa"/>
          </w:tcPr>
          <w:p w14:paraId="46A667A6" w14:textId="48F81AAA" w:rsidR="00AA3490" w:rsidRPr="008D6BE4" w:rsidRDefault="00995B3C" w:rsidP="009B7A44">
            <w:pPr>
              <w:rPr>
                <w:rFonts w:ascii="Arial" w:hAnsi="Arial" w:cs="Arial"/>
                <w:b/>
                <w:bCs/>
                <w:sz w:val="24"/>
                <w:szCs w:val="24"/>
              </w:rPr>
            </w:pPr>
            <w:proofErr w:type="spellStart"/>
            <w:r w:rsidRPr="004D51A0">
              <w:rPr>
                <w:rFonts w:ascii="Arial" w:hAnsi="Arial" w:cs="Arial"/>
                <w:b/>
                <w:bCs/>
                <w:sz w:val="24"/>
                <w:szCs w:val="24"/>
              </w:rPr>
              <w:t>Manteision</w:t>
            </w:r>
            <w:proofErr w:type="spellEnd"/>
            <w:r w:rsidRPr="004D51A0">
              <w:rPr>
                <w:rFonts w:ascii="Arial" w:hAnsi="Arial" w:cs="Arial"/>
                <w:b/>
                <w:bCs/>
                <w:sz w:val="24"/>
                <w:szCs w:val="24"/>
              </w:rPr>
              <w:t xml:space="preserve"> </w:t>
            </w:r>
            <w:proofErr w:type="spellStart"/>
            <w:r w:rsidRPr="004D51A0">
              <w:rPr>
                <w:rFonts w:ascii="Arial" w:hAnsi="Arial" w:cs="Arial"/>
                <w:b/>
                <w:bCs/>
                <w:sz w:val="24"/>
                <w:szCs w:val="24"/>
              </w:rPr>
              <w:t>Gwirfoddoli</w:t>
            </w:r>
            <w:proofErr w:type="spellEnd"/>
          </w:p>
        </w:tc>
        <w:tc>
          <w:tcPr>
            <w:tcW w:w="7509" w:type="dxa"/>
          </w:tcPr>
          <w:p w14:paraId="6A14B5AB" w14:textId="77777777" w:rsidR="00995B3C" w:rsidRPr="004D51A0" w:rsidRDefault="00995B3C" w:rsidP="00995B3C">
            <w:pPr>
              <w:pStyle w:val="ListParagraph"/>
              <w:numPr>
                <w:ilvl w:val="0"/>
                <w:numId w:val="7"/>
              </w:numPr>
              <w:spacing w:line="276" w:lineRule="auto"/>
              <w:rPr>
                <w:rFonts w:ascii="Arial" w:hAnsi="Arial" w:cs="Arial"/>
                <w:sz w:val="24"/>
                <w:szCs w:val="24"/>
              </w:rPr>
            </w:pPr>
            <w:proofErr w:type="spellStart"/>
            <w:r w:rsidRPr="004D51A0">
              <w:rPr>
                <w:rFonts w:ascii="Arial" w:hAnsi="Arial" w:cs="Arial"/>
                <w:sz w:val="24"/>
                <w:szCs w:val="24"/>
              </w:rPr>
              <w:t>Datblygu</w:t>
            </w:r>
            <w:proofErr w:type="spellEnd"/>
            <w:r w:rsidRPr="004D51A0">
              <w:rPr>
                <w:rFonts w:ascii="Arial" w:hAnsi="Arial" w:cs="Arial"/>
                <w:sz w:val="24"/>
                <w:szCs w:val="24"/>
              </w:rPr>
              <w:t xml:space="preserve"> </w:t>
            </w:r>
            <w:proofErr w:type="spellStart"/>
            <w:r w:rsidRPr="004D51A0">
              <w:rPr>
                <w:rFonts w:ascii="Arial" w:hAnsi="Arial" w:cs="Arial"/>
                <w:sz w:val="24"/>
                <w:szCs w:val="24"/>
              </w:rPr>
              <w:t>ystod</w:t>
            </w:r>
            <w:proofErr w:type="spellEnd"/>
            <w:r w:rsidRPr="004D51A0">
              <w:rPr>
                <w:rFonts w:ascii="Arial" w:hAnsi="Arial" w:cs="Arial"/>
                <w:sz w:val="24"/>
                <w:szCs w:val="24"/>
              </w:rPr>
              <w:t xml:space="preserve"> o </w:t>
            </w:r>
            <w:proofErr w:type="spellStart"/>
            <w:r w:rsidRPr="004D51A0">
              <w:rPr>
                <w:rFonts w:ascii="Arial" w:hAnsi="Arial" w:cs="Arial"/>
                <w:sz w:val="24"/>
                <w:szCs w:val="24"/>
              </w:rPr>
              <w:t>sgiliau</w:t>
            </w:r>
            <w:proofErr w:type="spellEnd"/>
            <w:r w:rsidRPr="004D51A0">
              <w:rPr>
                <w:rFonts w:ascii="Arial" w:hAnsi="Arial" w:cs="Arial"/>
                <w:sz w:val="24"/>
                <w:szCs w:val="24"/>
              </w:rPr>
              <w:t xml:space="preserve"> a </w:t>
            </w:r>
            <w:proofErr w:type="spellStart"/>
            <w:r w:rsidRPr="004D51A0">
              <w:rPr>
                <w:rFonts w:ascii="Arial" w:hAnsi="Arial" w:cs="Arial"/>
                <w:sz w:val="24"/>
                <w:szCs w:val="24"/>
              </w:rPr>
              <w:t>phrofiad</w:t>
            </w:r>
            <w:proofErr w:type="spellEnd"/>
            <w:r w:rsidRPr="004D51A0">
              <w:rPr>
                <w:rFonts w:ascii="Arial" w:hAnsi="Arial" w:cs="Arial"/>
                <w:sz w:val="24"/>
                <w:szCs w:val="24"/>
              </w:rPr>
              <w:t xml:space="preserve"> a </w:t>
            </w:r>
            <w:proofErr w:type="spellStart"/>
            <w:r w:rsidRPr="004D51A0">
              <w:rPr>
                <w:rFonts w:ascii="Arial" w:hAnsi="Arial" w:cs="Arial"/>
                <w:sz w:val="24"/>
                <w:szCs w:val="24"/>
              </w:rPr>
              <w:t>fydd</w:t>
            </w:r>
            <w:proofErr w:type="spellEnd"/>
            <w:r w:rsidRPr="004D51A0">
              <w:rPr>
                <w:rFonts w:ascii="Arial" w:hAnsi="Arial" w:cs="Arial"/>
                <w:sz w:val="24"/>
                <w:szCs w:val="24"/>
              </w:rPr>
              <w:t xml:space="preserve"> </w:t>
            </w:r>
            <w:proofErr w:type="spellStart"/>
            <w:r w:rsidRPr="004D51A0">
              <w:rPr>
                <w:rFonts w:ascii="Arial" w:hAnsi="Arial" w:cs="Arial"/>
                <w:sz w:val="24"/>
                <w:szCs w:val="24"/>
              </w:rPr>
              <w:t>yn</w:t>
            </w:r>
            <w:proofErr w:type="spellEnd"/>
            <w:r w:rsidRPr="004D51A0">
              <w:rPr>
                <w:rFonts w:ascii="Arial" w:hAnsi="Arial" w:cs="Arial"/>
                <w:sz w:val="24"/>
                <w:szCs w:val="24"/>
              </w:rPr>
              <w:t xml:space="preserve"> </w:t>
            </w:r>
            <w:proofErr w:type="spellStart"/>
            <w:r w:rsidRPr="004D51A0">
              <w:rPr>
                <w:rFonts w:ascii="Arial" w:hAnsi="Arial" w:cs="Arial"/>
                <w:sz w:val="24"/>
                <w:szCs w:val="24"/>
              </w:rPr>
              <w:t>edrych</w:t>
            </w:r>
            <w:proofErr w:type="spellEnd"/>
            <w:r w:rsidRPr="004D51A0">
              <w:rPr>
                <w:rFonts w:ascii="Arial" w:hAnsi="Arial" w:cs="Arial"/>
                <w:sz w:val="24"/>
                <w:szCs w:val="24"/>
              </w:rPr>
              <w:t xml:space="preserve"> </w:t>
            </w:r>
            <w:proofErr w:type="spellStart"/>
            <w:r w:rsidRPr="004D51A0">
              <w:rPr>
                <w:rFonts w:ascii="Arial" w:hAnsi="Arial" w:cs="Arial"/>
                <w:sz w:val="24"/>
                <w:szCs w:val="24"/>
              </w:rPr>
              <w:t>yn</w:t>
            </w:r>
            <w:proofErr w:type="spellEnd"/>
            <w:r w:rsidRPr="004D51A0">
              <w:rPr>
                <w:rFonts w:ascii="Arial" w:hAnsi="Arial" w:cs="Arial"/>
                <w:sz w:val="24"/>
                <w:szCs w:val="24"/>
              </w:rPr>
              <w:t xml:space="preserve"> wych </w:t>
            </w:r>
            <w:proofErr w:type="spellStart"/>
            <w:r w:rsidRPr="004D51A0">
              <w:rPr>
                <w:rFonts w:ascii="Arial" w:hAnsi="Arial" w:cs="Arial"/>
                <w:sz w:val="24"/>
                <w:szCs w:val="24"/>
              </w:rPr>
              <w:t>ar</w:t>
            </w:r>
            <w:proofErr w:type="spellEnd"/>
            <w:r w:rsidRPr="004D51A0">
              <w:rPr>
                <w:rFonts w:ascii="Arial" w:hAnsi="Arial" w:cs="Arial"/>
                <w:sz w:val="24"/>
                <w:szCs w:val="24"/>
              </w:rPr>
              <w:t xml:space="preserve"> </w:t>
            </w:r>
            <w:proofErr w:type="spellStart"/>
            <w:r w:rsidRPr="004D51A0">
              <w:rPr>
                <w:rFonts w:ascii="Arial" w:hAnsi="Arial" w:cs="Arial"/>
                <w:sz w:val="24"/>
                <w:szCs w:val="24"/>
              </w:rPr>
              <w:t>eich</w:t>
            </w:r>
            <w:proofErr w:type="spellEnd"/>
            <w:r w:rsidRPr="004D51A0">
              <w:rPr>
                <w:rFonts w:ascii="Arial" w:hAnsi="Arial" w:cs="Arial"/>
                <w:sz w:val="24"/>
                <w:szCs w:val="24"/>
              </w:rPr>
              <w:t xml:space="preserve"> CV!  </w:t>
            </w:r>
          </w:p>
          <w:p w14:paraId="378A5868" w14:textId="77777777" w:rsidR="00995B3C" w:rsidRPr="004D51A0" w:rsidRDefault="00995B3C" w:rsidP="00995B3C">
            <w:pPr>
              <w:pStyle w:val="ListParagraph"/>
              <w:numPr>
                <w:ilvl w:val="0"/>
                <w:numId w:val="7"/>
              </w:numPr>
              <w:spacing w:line="276" w:lineRule="auto"/>
              <w:rPr>
                <w:rFonts w:ascii="Arial" w:hAnsi="Arial" w:cs="Arial"/>
                <w:sz w:val="24"/>
                <w:szCs w:val="24"/>
              </w:rPr>
            </w:pPr>
            <w:proofErr w:type="spellStart"/>
            <w:r w:rsidRPr="004D51A0">
              <w:rPr>
                <w:rFonts w:ascii="Arial" w:hAnsi="Arial" w:cs="Arial"/>
                <w:sz w:val="24"/>
                <w:szCs w:val="24"/>
              </w:rPr>
              <w:t>Gallu</w:t>
            </w:r>
            <w:proofErr w:type="spellEnd"/>
            <w:r w:rsidRPr="004D51A0">
              <w:rPr>
                <w:rFonts w:ascii="Arial" w:hAnsi="Arial" w:cs="Arial"/>
                <w:sz w:val="24"/>
                <w:szCs w:val="24"/>
              </w:rPr>
              <w:t xml:space="preserve"> </w:t>
            </w:r>
            <w:proofErr w:type="spellStart"/>
            <w:r w:rsidRPr="004D51A0">
              <w:rPr>
                <w:rFonts w:ascii="Arial" w:hAnsi="Arial" w:cs="Arial"/>
                <w:sz w:val="24"/>
                <w:szCs w:val="24"/>
              </w:rPr>
              <w:t>derbyn</w:t>
            </w:r>
            <w:proofErr w:type="spellEnd"/>
            <w:r w:rsidRPr="004D51A0">
              <w:rPr>
                <w:rFonts w:ascii="Arial" w:hAnsi="Arial" w:cs="Arial"/>
                <w:sz w:val="24"/>
                <w:szCs w:val="24"/>
              </w:rPr>
              <w:t xml:space="preserve"> </w:t>
            </w:r>
            <w:proofErr w:type="spellStart"/>
            <w:r w:rsidRPr="004D51A0">
              <w:rPr>
                <w:rFonts w:ascii="Arial" w:hAnsi="Arial" w:cs="Arial"/>
                <w:sz w:val="24"/>
                <w:szCs w:val="24"/>
              </w:rPr>
              <w:t>hyfforddiant</w:t>
            </w:r>
            <w:proofErr w:type="spellEnd"/>
            <w:r w:rsidRPr="004D51A0">
              <w:rPr>
                <w:rFonts w:ascii="Arial" w:hAnsi="Arial" w:cs="Arial"/>
                <w:sz w:val="24"/>
                <w:szCs w:val="24"/>
              </w:rPr>
              <w:t xml:space="preserve"> am </w:t>
            </w:r>
            <w:proofErr w:type="spellStart"/>
            <w:r w:rsidRPr="004D51A0">
              <w:rPr>
                <w:rFonts w:ascii="Arial" w:hAnsi="Arial" w:cs="Arial"/>
                <w:sz w:val="24"/>
                <w:szCs w:val="24"/>
              </w:rPr>
              <w:t>ddim</w:t>
            </w:r>
            <w:proofErr w:type="spellEnd"/>
            <w:r w:rsidRPr="004D51A0">
              <w:rPr>
                <w:rFonts w:ascii="Arial" w:hAnsi="Arial" w:cs="Arial"/>
                <w:sz w:val="24"/>
                <w:szCs w:val="24"/>
              </w:rPr>
              <w:t xml:space="preserve"> </w:t>
            </w:r>
            <w:proofErr w:type="spellStart"/>
            <w:r w:rsidRPr="004D51A0">
              <w:rPr>
                <w:rFonts w:ascii="Arial" w:hAnsi="Arial" w:cs="Arial"/>
                <w:sz w:val="24"/>
                <w:szCs w:val="24"/>
              </w:rPr>
              <w:t>gan</w:t>
            </w:r>
            <w:proofErr w:type="spellEnd"/>
            <w:r w:rsidRPr="004D51A0">
              <w:rPr>
                <w:rFonts w:ascii="Arial" w:hAnsi="Arial" w:cs="Arial"/>
                <w:sz w:val="24"/>
                <w:szCs w:val="24"/>
              </w:rPr>
              <w:t xml:space="preserve"> Plant </w:t>
            </w:r>
            <w:proofErr w:type="spellStart"/>
            <w:r w:rsidRPr="004D51A0">
              <w:rPr>
                <w:rFonts w:ascii="Arial" w:hAnsi="Arial" w:cs="Arial"/>
                <w:sz w:val="24"/>
                <w:szCs w:val="24"/>
              </w:rPr>
              <w:t>yng</w:t>
            </w:r>
            <w:proofErr w:type="spellEnd"/>
            <w:r w:rsidRPr="004D51A0">
              <w:rPr>
                <w:rFonts w:ascii="Arial" w:hAnsi="Arial" w:cs="Arial"/>
                <w:sz w:val="24"/>
                <w:szCs w:val="24"/>
              </w:rPr>
              <w:t xml:space="preserve"> </w:t>
            </w:r>
            <w:proofErr w:type="spellStart"/>
            <w:r w:rsidRPr="004D51A0">
              <w:rPr>
                <w:rFonts w:ascii="Arial" w:hAnsi="Arial" w:cs="Arial"/>
                <w:sz w:val="24"/>
                <w:szCs w:val="24"/>
              </w:rPr>
              <w:t>Nghymru</w:t>
            </w:r>
            <w:proofErr w:type="spellEnd"/>
            <w:r w:rsidRPr="004D51A0">
              <w:rPr>
                <w:rFonts w:ascii="Arial" w:hAnsi="Arial" w:cs="Arial"/>
                <w:sz w:val="24"/>
                <w:szCs w:val="24"/>
              </w:rPr>
              <w:t>.</w:t>
            </w:r>
          </w:p>
          <w:p w14:paraId="516E6E37" w14:textId="77777777" w:rsidR="00995B3C" w:rsidRPr="004D51A0" w:rsidRDefault="00995B3C" w:rsidP="00995B3C">
            <w:pPr>
              <w:pStyle w:val="ListParagraph"/>
              <w:numPr>
                <w:ilvl w:val="0"/>
                <w:numId w:val="7"/>
              </w:numPr>
              <w:spacing w:line="276" w:lineRule="auto"/>
              <w:rPr>
                <w:rFonts w:ascii="Arial" w:hAnsi="Arial" w:cs="Arial"/>
                <w:sz w:val="24"/>
                <w:szCs w:val="24"/>
              </w:rPr>
            </w:pPr>
            <w:r w:rsidRPr="004D51A0">
              <w:rPr>
                <w:rFonts w:ascii="Arial" w:hAnsi="Arial" w:cs="Arial"/>
                <w:sz w:val="24"/>
                <w:szCs w:val="24"/>
              </w:rPr>
              <w:t xml:space="preserve">Cael </w:t>
            </w:r>
            <w:proofErr w:type="spellStart"/>
            <w:r w:rsidRPr="004D51A0">
              <w:rPr>
                <w:rFonts w:ascii="Arial" w:hAnsi="Arial" w:cs="Arial"/>
                <w:sz w:val="24"/>
                <w:szCs w:val="24"/>
              </w:rPr>
              <w:t>cyfle</w:t>
            </w:r>
            <w:proofErr w:type="spellEnd"/>
            <w:r w:rsidRPr="004D51A0">
              <w:rPr>
                <w:rFonts w:ascii="Arial" w:hAnsi="Arial" w:cs="Arial"/>
                <w:sz w:val="24"/>
                <w:szCs w:val="24"/>
              </w:rPr>
              <w:t xml:space="preserve"> </w:t>
            </w:r>
            <w:proofErr w:type="spellStart"/>
            <w:r w:rsidRPr="004D51A0">
              <w:rPr>
                <w:rFonts w:ascii="Arial" w:hAnsi="Arial" w:cs="Arial"/>
                <w:sz w:val="24"/>
                <w:szCs w:val="24"/>
              </w:rPr>
              <w:t>i</w:t>
            </w:r>
            <w:proofErr w:type="spellEnd"/>
            <w:r w:rsidRPr="004D51A0">
              <w:rPr>
                <w:rFonts w:ascii="Arial" w:hAnsi="Arial" w:cs="Arial"/>
                <w:sz w:val="24"/>
                <w:szCs w:val="24"/>
              </w:rPr>
              <w:t xml:space="preserve"> </w:t>
            </w:r>
            <w:proofErr w:type="spellStart"/>
            <w:r w:rsidRPr="004D51A0">
              <w:rPr>
                <w:rFonts w:ascii="Arial" w:hAnsi="Arial" w:cs="Arial"/>
                <w:sz w:val="24"/>
                <w:szCs w:val="24"/>
              </w:rPr>
              <w:t>gwrdd</w:t>
            </w:r>
            <w:proofErr w:type="spellEnd"/>
            <w:r w:rsidRPr="004D51A0">
              <w:rPr>
                <w:rFonts w:ascii="Arial" w:hAnsi="Arial" w:cs="Arial"/>
                <w:sz w:val="24"/>
                <w:szCs w:val="24"/>
              </w:rPr>
              <w:t xml:space="preserve"> â </w:t>
            </w:r>
            <w:proofErr w:type="spellStart"/>
            <w:r w:rsidRPr="004D51A0">
              <w:rPr>
                <w:rFonts w:ascii="Arial" w:hAnsi="Arial" w:cs="Arial"/>
                <w:sz w:val="24"/>
                <w:szCs w:val="24"/>
              </w:rPr>
              <w:t>phobl</w:t>
            </w:r>
            <w:proofErr w:type="spellEnd"/>
            <w:r w:rsidRPr="004D51A0">
              <w:rPr>
                <w:rFonts w:ascii="Arial" w:hAnsi="Arial" w:cs="Arial"/>
                <w:sz w:val="24"/>
                <w:szCs w:val="24"/>
              </w:rPr>
              <w:t xml:space="preserve"> </w:t>
            </w:r>
            <w:proofErr w:type="spellStart"/>
            <w:r w:rsidRPr="004D51A0">
              <w:rPr>
                <w:rFonts w:ascii="Arial" w:hAnsi="Arial" w:cs="Arial"/>
                <w:sz w:val="24"/>
                <w:szCs w:val="24"/>
              </w:rPr>
              <w:t>ifanc</w:t>
            </w:r>
            <w:proofErr w:type="spellEnd"/>
            <w:r w:rsidRPr="004D51A0">
              <w:rPr>
                <w:rFonts w:ascii="Arial" w:hAnsi="Arial" w:cs="Arial"/>
                <w:sz w:val="24"/>
                <w:szCs w:val="24"/>
              </w:rPr>
              <w:t xml:space="preserve"> </w:t>
            </w:r>
            <w:proofErr w:type="spellStart"/>
            <w:r w:rsidRPr="004D51A0">
              <w:rPr>
                <w:rFonts w:ascii="Arial" w:hAnsi="Arial" w:cs="Arial"/>
                <w:sz w:val="24"/>
                <w:szCs w:val="24"/>
              </w:rPr>
              <w:t>eraill</w:t>
            </w:r>
            <w:proofErr w:type="spellEnd"/>
            <w:r w:rsidRPr="004D51A0">
              <w:rPr>
                <w:rFonts w:ascii="Arial" w:hAnsi="Arial" w:cs="Arial"/>
                <w:sz w:val="24"/>
                <w:szCs w:val="24"/>
              </w:rPr>
              <w:t xml:space="preserve"> o </w:t>
            </w:r>
            <w:proofErr w:type="spellStart"/>
            <w:r w:rsidRPr="004D51A0">
              <w:rPr>
                <w:rFonts w:ascii="Arial" w:hAnsi="Arial" w:cs="Arial"/>
                <w:sz w:val="24"/>
                <w:szCs w:val="24"/>
              </w:rPr>
              <w:t>wahanol</w:t>
            </w:r>
            <w:proofErr w:type="spellEnd"/>
            <w:r w:rsidRPr="004D51A0">
              <w:rPr>
                <w:rFonts w:ascii="Arial" w:hAnsi="Arial" w:cs="Arial"/>
                <w:sz w:val="24"/>
                <w:szCs w:val="24"/>
              </w:rPr>
              <w:t xml:space="preserve"> </w:t>
            </w:r>
            <w:proofErr w:type="spellStart"/>
            <w:r w:rsidRPr="004D51A0">
              <w:rPr>
                <w:rFonts w:ascii="Arial" w:hAnsi="Arial" w:cs="Arial"/>
                <w:sz w:val="24"/>
                <w:szCs w:val="24"/>
              </w:rPr>
              <w:t>rannau</w:t>
            </w:r>
            <w:proofErr w:type="spellEnd"/>
            <w:r w:rsidRPr="004D51A0">
              <w:rPr>
                <w:rFonts w:ascii="Arial" w:hAnsi="Arial" w:cs="Arial"/>
                <w:sz w:val="24"/>
                <w:szCs w:val="24"/>
              </w:rPr>
              <w:t xml:space="preserve"> o </w:t>
            </w:r>
            <w:proofErr w:type="spellStart"/>
            <w:r w:rsidRPr="004D51A0">
              <w:rPr>
                <w:rFonts w:ascii="Arial" w:hAnsi="Arial" w:cs="Arial"/>
                <w:sz w:val="24"/>
                <w:szCs w:val="24"/>
              </w:rPr>
              <w:t>Gymru</w:t>
            </w:r>
            <w:proofErr w:type="spellEnd"/>
            <w:r w:rsidRPr="004D51A0">
              <w:rPr>
                <w:rFonts w:ascii="Arial" w:hAnsi="Arial" w:cs="Arial"/>
                <w:sz w:val="24"/>
                <w:szCs w:val="24"/>
              </w:rPr>
              <w:t xml:space="preserve">. </w:t>
            </w:r>
          </w:p>
          <w:p w14:paraId="50DDDA83" w14:textId="1487050E" w:rsidR="00995B3C" w:rsidRDefault="00995B3C" w:rsidP="00995B3C">
            <w:pPr>
              <w:pStyle w:val="ListParagraph"/>
              <w:numPr>
                <w:ilvl w:val="0"/>
                <w:numId w:val="7"/>
              </w:numPr>
              <w:rPr>
                <w:rFonts w:ascii="Arial" w:hAnsi="Arial" w:cs="Arial"/>
                <w:sz w:val="24"/>
                <w:szCs w:val="24"/>
              </w:rPr>
            </w:pPr>
            <w:proofErr w:type="spellStart"/>
            <w:r w:rsidRPr="004D51A0">
              <w:rPr>
                <w:rFonts w:ascii="Arial" w:hAnsi="Arial" w:cs="Arial"/>
                <w:sz w:val="24"/>
                <w:szCs w:val="24"/>
              </w:rPr>
              <w:t>Mae’n</w:t>
            </w:r>
            <w:proofErr w:type="spellEnd"/>
            <w:r w:rsidRPr="004D51A0">
              <w:rPr>
                <w:rFonts w:ascii="Arial" w:hAnsi="Arial" w:cs="Arial"/>
                <w:sz w:val="24"/>
                <w:szCs w:val="24"/>
              </w:rPr>
              <w:t xml:space="preserve"> </w:t>
            </w:r>
            <w:proofErr w:type="spellStart"/>
            <w:r w:rsidRPr="004D51A0">
              <w:rPr>
                <w:rFonts w:ascii="Arial" w:hAnsi="Arial" w:cs="Arial"/>
                <w:sz w:val="24"/>
                <w:szCs w:val="24"/>
              </w:rPr>
              <w:t>bosib</w:t>
            </w:r>
            <w:proofErr w:type="spellEnd"/>
            <w:r w:rsidRPr="004D51A0">
              <w:rPr>
                <w:rFonts w:ascii="Arial" w:hAnsi="Arial" w:cs="Arial"/>
                <w:sz w:val="24"/>
                <w:szCs w:val="24"/>
              </w:rPr>
              <w:t xml:space="preserve"> y </w:t>
            </w:r>
            <w:proofErr w:type="spellStart"/>
            <w:r w:rsidRPr="004D51A0">
              <w:rPr>
                <w:rFonts w:ascii="Arial" w:hAnsi="Arial" w:cs="Arial"/>
                <w:sz w:val="24"/>
                <w:szCs w:val="24"/>
              </w:rPr>
              <w:t>cewch</w:t>
            </w:r>
            <w:proofErr w:type="spellEnd"/>
            <w:r w:rsidRPr="004D51A0">
              <w:rPr>
                <w:rFonts w:ascii="Arial" w:hAnsi="Arial" w:cs="Arial"/>
                <w:sz w:val="24"/>
                <w:szCs w:val="24"/>
              </w:rPr>
              <w:t xml:space="preserve"> </w:t>
            </w:r>
            <w:proofErr w:type="spellStart"/>
            <w:r w:rsidRPr="004D51A0">
              <w:rPr>
                <w:rFonts w:ascii="Arial" w:hAnsi="Arial" w:cs="Arial"/>
                <w:sz w:val="24"/>
                <w:szCs w:val="24"/>
              </w:rPr>
              <w:t>hefyd</w:t>
            </w:r>
            <w:proofErr w:type="spellEnd"/>
            <w:r w:rsidRPr="004D51A0">
              <w:rPr>
                <w:rFonts w:ascii="Arial" w:hAnsi="Arial" w:cs="Arial"/>
                <w:sz w:val="24"/>
                <w:szCs w:val="24"/>
              </w:rPr>
              <w:t xml:space="preserve"> </w:t>
            </w:r>
            <w:proofErr w:type="spellStart"/>
            <w:r w:rsidRPr="004D51A0">
              <w:rPr>
                <w:rFonts w:ascii="Arial" w:hAnsi="Arial" w:cs="Arial"/>
                <w:sz w:val="24"/>
                <w:szCs w:val="24"/>
              </w:rPr>
              <w:t>dreuliau</w:t>
            </w:r>
            <w:proofErr w:type="spellEnd"/>
            <w:r w:rsidRPr="004D51A0">
              <w:rPr>
                <w:rFonts w:ascii="Arial" w:hAnsi="Arial" w:cs="Arial"/>
                <w:sz w:val="24"/>
                <w:szCs w:val="24"/>
              </w:rPr>
              <w:t xml:space="preserve"> </w:t>
            </w:r>
            <w:proofErr w:type="spellStart"/>
            <w:r w:rsidRPr="004D51A0">
              <w:rPr>
                <w:rFonts w:ascii="Arial" w:hAnsi="Arial" w:cs="Arial"/>
                <w:sz w:val="24"/>
                <w:szCs w:val="24"/>
              </w:rPr>
              <w:t>gwirfoddoli</w:t>
            </w:r>
            <w:proofErr w:type="spellEnd"/>
            <w:r w:rsidRPr="004D51A0">
              <w:rPr>
                <w:rFonts w:ascii="Arial" w:hAnsi="Arial" w:cs="Arial"/>
                <w:sz w:val="24"/>
                <w:szCs w:val="24"/>
              </w:rPr>
              <w:t xml:space="preserve"> </w:t>
            </w:r>
            <w:proofErr w:type="spellStart"/>
            <w:r w:rsidRPr="004D51A0">
              <w:rPr>
                <w:rFonts w:ascii="Arial" w:hAnsi="Arial" w:cs="Arial"/>
                <w:sz w:val="24"/>
                <w:szCs w:val="24"/>
              </w:rPr>
              <w:t>rhesymol</w:t>
            </w:r>
            <w:proofErr w:type="spellEnd"/>
            <w:r w:rsidRPr="004D51A0">
              <w:rPr>
                <w:rFonts w:ascii="Arial" w:hAnsi="Arial" w:cs="Arial"/>
                <w:sz w:val="24"/>
                <w:szCs w:val="24"/>
              </w:rPr>
              <w:t xml:space="preserve">, a </w:t>
            </w:r>
            <w:proofErr w:type="spellStart"/>
            <w:r w:rsidRPr="004D51A0">
              <w:rPr>
                <w:rFonts w:ascii="Arial" w:hAnsi="Arial" w:cs="Arial"/>
                <w:sz w:val="24"/>
                <w:szCs w:val="24"/>
              </w:rPr>
              <w:t>gytunwyd</w:t>
            </w:r>
            <w:proofErr w:type="spellEnd"/>
            <w:r w:rsidRPr="004D51A0">
              <w:rPr>
                <w:rFonts w:ascii="Arial" w:hAnsi="Arial" w:cs="Arial"/>
                <w:sz w:val="24"/>
                <w:szCs w:val="24"/>
              </w:rPr>
              <w:t xml:space="preserve"> </w:t>
            </w:r>
            <w:proofErr w:type="spellStart"/>
            <w:r w:rsidRPr="004D51A0">
              <w:rPr>
                <w:rFonts w:ascii="Arial" w:hAnsi="Arial" w:cs="Arial"/>
                <w:sz w:val="24"/>
                <w:szCs w:val="24"/>
              </w:rPr>
              <w:t>ymlaen</w:t>
            </w:r>
            <w:proofErr w:type="spellEnd"/>
            <w:r w:rsidRPr="004D51A0">
              <w:rPr>
                <w:rFonts w:ascii="Arial" w:hAnsi="Arial" w:cs="Arial"/>
                <w:sz w:val="24"/>
                <w:szCs w:val="24"/>
              </w:rPr>
              <w:t xml:space="preserve"> </w:t>
            </w:r>
            <w:proofErr w:type="spellStart"/>
            <w:r w:rsidRPr="004D51A0">
              <w:rPr>
                <w:rFonts w:ascii="Arial" w:hAnsi="Arial" w:cs="Arial"/>
                <w:sz w:val="24"/>
                <w:szCs w:val="24"/>
              </w:rPr>
              <w:t>llaw</w:t>
            </w:r>
            <w:proofErr w:type="spellEnd"/>
            <w:r w:rsidRPr="004D51A0">
              <w:rPr>
                <w:rFonts w:ascii="Arial" w:hAnsi="Arial" w:cs="Arial"/>
                <w:sz w:val="24"/>
                <w:szCs w:val="24"/>
              </w:rPr>
              <w:t>.</w:t>
            </w:r>
          </w:p>
          <w:p w14:paraId="13E4451C" w14:textId="5EA73D0C" w:rsidR="00995B3C" w:rsidRPr="00697C39" w:rsidRDefault="00995B3C" w:rsidP="00995B3C">
            <w:pPr>
              <w:pStyle w:val="ListParagraph"/>
              <w:numPr>
                <w:ilvl w:val="0"/>
                <w:numId w:val="7"/>
              </w:numPr>
              <w:rPr>
                <w:rFonts w:ascii="Arial" w:hAnsi="Arial" w:cs="Arial"/>
                <w:sz w:val="24"/>
                <w:szCs w:val="24"/>
              </w:rPr>
            </w:pPr>
            <w:r>
              <w:rPr>
                <w:rFonts w:ascii="Arial" w:hAnsi="Arial" w:cs="Arial"/>
                <w:sz w:val="24"/>
                <w:szCs w:val="24"/>
              </w:rPr>
              <w:t xml:space="preserve">Cael </w:t>
            </w:r>
            <w:proofErr w:type="spellStart"/>
            <w:r>
              <w:rPr>
                <w:rFonts w:ascii="Arial" w:hAnsi="Arial" w:cs="Arial"/>
                <w:sz w:val="24"/>
                <w:szCs w:val="24"/>
              </w:rPr>
              <w:t>mynediad</w:t>
            </w:r>
            <w:proofErr w:type="spellEnd"/>
            <w:r>
              <w:rPr>
                <w:rFonts w:ascii="Arial" w:hAnsi="Arial" w:cs="Arial"/>
                <w:sz w:val="24"/>
                <w:szCs w:val="24"/>
              </w:rPr>
              <w:t xml:space="preserve"> at </w:t>
            </w:r>
            <w:proofErr w:type="spellStart"/>
            <w:r>
              <w:rPr>
                <w:rFonts w:ascii="Arial" w:hAnsi="Arial" w:cs="Arial"/>
                <w:sz w:val="24"/>
                <w:szCs w:val="24"/>
              </w:rPr>
              <w:t>Erthygl</w:t>
            </w:r>
            <w:proofErr w:type="spellEnd"/>
            <w:r>
              <w:rPr>
                <w:rFonts w:ascii="Arial" w:hAnsi="Arial" w:cs="Arial"/>
                <w:sz w:val="24"/>
                <w:szCs w:val="24"/>
              </w:rPr>
              <w:t xml:space="preserve"> 12 CCUHP;</w:t>
            </w:r>
            <w:r w:rsidRPr="008318BC">
              <w:rPr>
                <w:rFonts w:ascii="Arial" w:hAnsi="Arial" w:cs="Arial"/>
                <w:sz w:val="24"/>
                <w:szCs w:val="24"/>
              </w:rPr>
              <w:t xml:space="preserve"> </w:t>
            </w:r>
            <w:proofErr w:type="spellStart"/>
            <w:r>
              <w:rPr>
                <w:rFonts w:ascii="Arial" w:hAnsi="Arial" w:cs="Arial"/>
                <w:sz w:val="24"/>
                <w:szCs w:val="24"/>
              </w:rPr>
              <w:t>yr</w:t>
            </w:r>
            <w:proofErr w:type="spellEnd"/>
            <w:r>
              <w:rPr>
                <w:rFonts w:ascii="Arial" w:hAnsi="Arial" w:cs="Arial"/>
                <w:sz w:val="24"/>
                <w:szCs w:val="24"/>
              </w:rPr>
              <w:t xml:space="preserve"> </w:t>
            </w:r>
            <w:proofErr w:type="spellStart"/>
            <w:r>
              <w:rPr>
                <w:rFonts w:ascii="Arial" w:hAnsi="Arial" w:cs="Arial"/>
                <w:sz w:val="24"/>
                <w:szCs w:val="24"/>
              </w:rPr>
              <w:t>hawl</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fod</w:t>
            </w:r>
            <w:proofErr w:type="spellEnd"/>
            <w:r>
              <w:rPr>
                <w:rFonts w:ascii="Arial" w:hAnsi="Arial" w:cs="Arial"/>
                <w:sz w:val="24"/>
                <w:szCs w:val="24"/>
              </w:rPr>
              <w:t xml:space="preserve"> â barn, a bod y </w:t>
            </w:r>
            <w:proofErr w:type="spellStart"/>
            <w:r>
              <w:rPr>
                <w:rFonts w:ascii="Arial" w:hAnsi="Arial" w:cs="Arial"/>
                <w:sz w:val="24"/>
                <w:szCs w:val="24"/>
              </w:rPr>
              <w:t>farn</w:t>
            </w:r>
            <w:proofErr w:type="spellEnd"/>
            <w:r>
              <w:rPr>
                <w:rFonts w:ascii="Arial" w:hAnsi="Arial" w:cs="Arial"/>
                <w:sz w:val="24"/>
                <w:szCs w:val="24"/>
              </w:rPr>
              <w:t xml:space="preserve"> </w:t>
            </w:r>
            <w:proofErr w:type="spellStart"/>
            <w:r>
              <w:rPr>
                <w:rFonts w:ascii="Arial" w:hAnsi="Arial" w:cs="Arial"/>
                <w:sz w:val="24"/>
                <w:szCs w:val="24"/>
              </w:rPr>
              <w:t>honno’n</w:t>
            </w:r>
            <w:proofErr w:type="spellEnd"/>
            <w:r>
              <w:rPr>
                <w:rFonts w:ascii="Arial" w:hAnsi="Arial" w:cs="Arial"/>
                <w:sz w:val="24"/>
                <w:szCs w:val="24"/>
              </w:rPr>
              <w:t xml:space="preserve"> </w:t>
            </w:r>
            <w:proofErr w:type="spellStart"/>
            <w:r>
              <w:rPr>
                <w:rFonts w:ascii="Arial" w:hAnsi="Arial" w:cs="Arial"/>
                <w:sz w:val="24"/>
                <w:szCs w:val="24"/>
              </w:rPr>
              <w:t>cael</w:t>
            </w:r>
            <w:proofErr w:type="spellEnd"/>
            <w:r>
              <w:rPr>
                <w:rFonts w:ascii="Arial" w:hAnsi="Arial" w:cs="Arial"/>
                <w:sz w:val="24"/>
                <w:szCs w:val="24"/>
              </w:rPr>
              <w:t xml:space="preserve"> </w:t>
            </w:r>
            <w:proofErr w:type="spellStart"/>
            <w:r>
              <w:rPr>
                <w:rFonts w:ascii="Arial" w:hAnsi="Arial" w:cs="Arial"/>
                <w:sz w:val="24"/>
                <w:szCs w:val="24"/>
              </w:rPr>
              <w:t>ei</w:t>
            </w:r>
            <w:proofErr w:type="spellEnd"/>
            <w:r>
              <w:rPr>
                <w:rFonts w:ascii="Arial" w:hAnsi="Arial" w:cs="Arial"/>
                <w:sz w:val="24"/>
                <w:szCs w:val="24"/>
              </w:rPr>
              <w:t xml:space="preserve"> </w:t>
            </w:r>
            <w:proofErr w:type="spellStart"/>
            <w:r>
              <w:rPr>
                <w:rFonts w:ascii="Arial" w:hAnsi="Arial" w:cs="Arial"/>
                <w:sz w:val="24"/>
                <w:szCs w:val="24"/>
              </w:rPr>
              <w:t>chlywed</w:t>
            </w:r>
            <w:proofErr w:type="spellEnd"/>
            <w:r>
              <w:rPr>
                <w:rFonts w:ascii="Arial" w:hAnsi="Arial" w:cs="Arial"/>
                <w:sz w:val="24"/>
                <w:szCs w:val="24"/>
              </w:rPr>
              <w:t xml:space="preserve"> </w:t>
            </w:r>
            <w:proofErr w:type="spellStart"/>
            <w:r>
              <w:rPr>
                <w:rFonts w:ascii="Arial" w:hAnsi="Arial" w:cs="Arial"/>
                <w:sz w:val="24"/>
                <w:szCs w:val="24"/>
              </w:rPr>
              <w:t>a’i</w:t>
            </w:r>
            <w:proofErr w:type="spellEnd"/>
            <w:r>
              <w:rPr>
                <w:rFonts w:ascii="Arial" w:hAnsi="Arial" w:cs="Arial"/>
                <w:sz w:val="24"/>
                <w:szCs w:val="24"/>
              </w:rPr>
              <w:t xml:space="preserve"> </w:t>
            </w:r>
            <w:proofErr w:type="spellStart"/>
            <w:r>
              <w:rPr>
                <w:rFonts w:ascii="Arial" w:hAnsi="Arial" w:cs="Arial"/>
                <w:sz w:val="24"/>
                <w:szCs w:val="24"/>
              </w:rPr>
              <w:t>chymryd</w:t>
            </w:r>
            <w:proofErr w:type="spellEnd"/>
            <w:r>
              <w:rPr>
                <w:rFonts w:ascii="Arial" w:hAnsi="Arial" w:cs="Arial"/>
                <w:sz w:val="24"/>
                <w:szCs w:val="24"/>
              </w:rPr>
              <w:t xml:space="preserve"> o </w:t>
            </w:r>
            <w:proofErr w:type="spellStart"/>
            <w:r>
              <w:rPr>
                <w:rFonts w:ascii="Arial" w:hAnsi="Arial" w:cs="Arial"/>
                <w:sz w:val="24"/>
                <w:szCs w:val="24"/>
              </w:rPr>
              <w:t>ddifri</w:t>
            </w:r>
            <w:proofErr w:type="spellEnd"/>
            <w:r w:rsidRPr="008318BC">
              <w:rPr>
                <w:rFonts w:ascii="Arial" w:hAnsi="Arial" w:cs="Arial"/>
                <w:sz w:val="24"/>
                <w:szCs w:val="24"/>
              </w:rPr>
              <w:t>.</w:t>
            </w:r>
          </w:p>
          <w:p w14:paraId="0D11AE52" w14:textId="474DEF5B" w:rsidR="00AA3490" w:rsidRPr="00995B3C" w:rsidRDefault="00AA3490" w:rsidP="00995B3C">
            <w:pPr>
              <w:ind w:left="360"/>
              <w:rPr>
                <w:rFonts w:ascii="Arial" w:hAnsi="Arial" w:cs="Arial"/>
                <w:sz w:val="24"/>
                <w:szCs w:val="24"/>
              </w:rPr>
            </w:pPr>
          </w:p>
        </w:tc>
      </w:tr>
      <w:tr w:rsidR="00AA3490" w:rsidRPr="00CE3F68" w14:paraId="47E9E614" w14:textId="77777777" w:rsidTr="009B7A44">
        <w:tc>
          <w:tcPr>
            <w:tcW w:w="2122" w:type="dxa"/>
          </w:tcPr>
          <w:p w14:paraId="4D83442D" w14:textId="0395F679" w:rsidR="00AA3490" w:rsidRPr="008D6BE4" w:rsidRDefault="00995B3C" w:rsidP="009B7A44">
            <w:pPr>
              <w:rPr>
                <w:rFonts w:ascii="Arial" w:hAnsi="Arial" w:cs="Arial"/>
                <w:b/>
                <w:bCs/>
                <w:sz w:val="24"/>
                <w:szCs w:val="24"/>
              </w:rPr>
            </w:pPr>
            <w:r w:rsidRPr="004D51A0">
              <w:rPr>
                <w:rFonts w:ascii="Arial" w:hAnsi="Arial" w:cs="Arial"/>
                <w:b/>
                <w:bCs/>
                <w:sz w:val="24"/>
                <w:szCs w:val="24"/>
              </w:rPr>
              <w:t xml:space="preserve">Sut </w:t>
            </w:r>
            <w:proofErr w:type="spellStart"/>
            <w:r w:rsidRPr="004D51A0">
              <w:rPr>
                <w:rFonts w:ascii="Arial" w:hAnsi="Arial" w:cs="Arial"/>
                <w:b/>
                <w:bCs/>
                <w:sz w:val="24"/>
                <w:szCs w:val="24"/>
              </w:rPr>
              <w:t>mae</w:t>
            </w:r>
            <w:proofErr w:type="spellEnd"/>
            <w:r w:rsidRPr="004D51A0">
              <w:rPr>
                <w:rFonts w:ascii="Arial" w:hAnsi="Arial" w:cs="Arial"/>
                <w:b/>
                <w:bCs/>
                <w:sz w:val="24"/>
                <w:szCs w:val="24"/>
              </w:rPr>
              <w:t xml:space="preserve"> </w:t>
            </w:r>
            <w:proofErr w:type="spellStart"/>
            <w:r w:rsidRPr="004D51A0">
              <w:rPr>
                <w:rFonts w:ascii="Arial" w:hAnsi="Arial" w:cs="Arial"/>
                <w:b/>
                <w:bCs/>
                <w:sz w:val="24"/>
                <w:szCs w:val="24"/>
              </w:rPr>
              <w:t>gwneud</w:t>
            </w:r>
            <w:proofErr w:type="spellEnd"/>
            <w:r w:rsidRPr="004D51A0">
              <w:rPr>
                <w:rFonts w:ascii="Arial" w:hAnsi="Arial" w:cs="Arial"/>
                <w:b/>
                <w:bCs/>
                <w:sz w:val="24"/>
                <w:szCs w:val="24"/>
              </w:rPr>
              <w:t xml:space="preserve"> </w:t>
            </w:r>
            <w:proofErr w:type="spellStart"/>
            <w:r w:rsidRPr="004D51A0">
              <w:rPr>
                <w:rFonts w:ascii="Arial" w:hAnsi="Arial" w:cs="Arial"/>
                <w:b/>
                <w:bCs/>
                <w:sz w:val="24"/>
                <w:szCs w:val="24"/>
              </w:rPr>
              <w:t>cais</w:t>
            </w:r>
            <w:proofErr w:type="spellEnd"/>
          </w:p>
        </w:tc>
        <w:tc>
          <w:tcPr>
            <w:tcW w:w="7509" w:type="dxa"/>
          </w:tcPr>
          <w:p w14:paraId="570F87C9" w14:textId="1422B95A" w:rsidR="00AA3490" w:rsidRDefault="00807E8A" w:rsidP="00995B3C">
            <w:pPr>
              <w:spacing w:line="276" w:lineRule="auto"/>
              <w:rPr>
                <w:rFonts w:ascii="Arial" w:hAnsi="Arial" w:cs="Arial"/>
                <w:sz w:val="24"/>
                <w:szCs w:val="24"/>
              </w:rPr>
            </w:pPr>
            <w:r>
              <w:rPr>
                <w:noProof/>
              </w:rPr>
              <w:drawing>
                <wp:anchor distT="0" distB="0" distL="114300" distR="114300" simplePos="0" relativeHeight="251697152" behindDoc="0" locked="0" layoutInCell="1" allowOverlap="1" wp14:anchorId="28F5C729" wp14:editId="57BCEA5A">
                  <wp:simplePos x="0" y="0"/>
                  <wp:positionH relativeFrom="column">
                    <wp:posOffset>3696411</wp:posOffset>
                  </wp:positionH>
                  <wp:positionV relativeFrom="paragraph">
                    <wp:posOffset>235611</wp:posOffset>
                  </wp:positionV>
                  <wp:extent cx="954405" cy="954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54405" cy="954405"/>
                          </a:xfrm>
                          <a:prstGeom prst="rect">
                            <a:avLst/>
                          </a:prstGeom>
                          <a:noFill/>
                          <a:ln>
                            <a:noFill/>
                          </a:ln>
                        </pic:spPr>
                      </pic:pic>
                    </a:graphicData>
                  </a:graphic>
                </wp:anchor>
              </w:drawing>
            </w:r>
            <w:r w:rsidR="00995B3C" w:rsidRPr="00995B3C">
              <w:rPr>
                <w:rFonts w:ascii="Arial" w:hAnsi="Arial" w:cs="Arial"/>
                <w:sz w:val="24"/>
                <w:szCs w:val="24"/>
              </w:rPr>
              <w:t xml:space="preserve">I </w:t>
            </w:r>
            <w:proofErr w:type="spellStart"/>
            <w:r w:rsidR="00995B3C" w:rsidRPr="00995B3C">
              <w:rPr>
                <w:rFonts w:ascii="Arial" w:hAnsi="Arial" w:cs="Arial"/>
                <w:sz w:val="24"/>
                <w:szCs w:val="24"/>
              </w:rPr>
              <w:t>fod</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yn</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rhan</w:t>
            </w:r>
            <w:proofErr w:type="spellEnd"/>
            <w:r w:rsidR="00995B3C" w:rsidRPr="00995B3C">
              <w:rPr>
                <w:rFonts w:ascii="Arial" w:hAnsi="Arial" w:cs="Arial"/>
                <w:sz w:val="24"/>
                <w:szCs w:val="24"/>
              </w:rPr>
              <w:t xml:space="preserve"> o </w:t>
            </w:r>
            <w:proofErr w:type="spellStart"/>
            <w:r w:rsidR="00995B3C" w:rsidRPr="00995B3C">
              <w:rPr>
                <w:rFonts w:ascii="Arial" w:hAnsi="Arial" w:cs="Arial"/>
                <w:sz w:val="24"/>
                <w:szCs w:val="24"/>
              </w:rPr>
              <w:t>hyn</w:t>
            </w:r>
            <w:proofErr w:type="spellEnd"/>
            <w:r w:rsidR="00995B3C" w:rsidRPr="00995B3C">
              <w:rPr>
                <w:rFonts w:ascii="Arial" w:hAnsi="Arial" w:cs="Arial"/>
                <w:sz w:val="24"/>
                <w:szCs w:val="24"/>
              </w:rPr>
              <w:t xml:space="preserve"> a </w:t>
            </w:r>
            <w:proofErr w:type="spellStart"/>
            <w:r w:rsidR="00995B3C" w:rsidRPr="00995B3C">
              <w:rPr>
                <w:rFonts w:ascii="Arial" w:hAnsi="Arial" w:cs="Arial"/>
                <w:sz w:val="24"/>
                <w:szCs w:val="24"/>
              </w:rPr>
              <w:t>chychwyn</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eich</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taith</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wirfoddoli</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gyda</w:t>
            </w:r>
            <w:proofErr w:type="spellEnd"/>
            <w:r w:rsidR="00995B3C" w:rsidRPr="00995B3C">
              <w:rPr>
                <w:rFonts w:ascii="Arial" w:hAnsi="Arial" w:cs="Arial"/>
                <w:sz w:val="24"/>
                <w:szCs w:val="24"/>
              </w:rPr>
              <w:t xml:space="preserve"> Cymru </w:t>
            </w:r>
            <w:proofErr w:type="spellStart"/>
            <w:r w:rsidR="00995B3C" w:rsidRPr="00995B3C">
              <w:rPr>
                <w:rFonts w:ascii="Arial" w:hAnsi="Arial" w:cs="Arial"/>
                <w:sz w:val="24"/>
                <w:szCs w:val="24"/>
              </w:rPr>
              <w:t>Ifanc</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llanwch</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ein</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ffurflen</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gofrestru</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trwy</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glicio</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yma</w:t>
            </w:r>
            <w:proofErr w:type="spellEnd"/>
            <w:r w:rsidR="00995B3C" w:rsidRPr="00995B3C">
              <w:rPr>
                <w:rFonts w:ascii="Arial" w:hAnsi="Arial" w:cs="Arial"/>
                <w:sz w:val="24"/>
                <w:szCs w:val="24"/>
              </w:rPr>
              <w:t xml:space="preserve">. </w:t>
            </w:r>
            <w:hyperlink r:id="rId14" w:history="1">
              <w:r w:rsidR="00995B3C" w:rsidRPr="00A97899">
                <w:rPr>
                  <w:rStyle w:val="Hyperlink"/>
                  <w:rFonts w:ascii="Arial" w:hAnsi="Arial" w:cs="Arial"/>
                  <w:sz w:val="24"/>
                  <w:szCs w:val="24"/>
                </w:rPr>
                <w:t>https://forms.office.com/e/L0a1etADvf</w:t>
              </w:r>
            </w:hyperlink>
          </w:p>
          <w:p w14:paraId="26B60F5D" w14:textId="77777777" w:rsidR="00995B3C" w:rsidRDefault="00995B3C" w:rsidP="00995B3C">
            <w:pPr>
              <w:spacing w:line="276" w:lineRule="auto"/>
              <w:rPr>
                <w:rFonts w:ascii="Arial" w:hAnsi="Arial" w:cs="Arial"/>
                <w:sz w:val="24"/>
                <w:szCs w:val="24"/>
              </w:rPr>
            </w:pPr>
          </w:p>
          <w:p w14:paraId="7B66D872" w14:textId="77777777" w:rsidR="00995B3C" w:rsidRDefault="00995B3C" w:rsidP="00995B3C">
            <w:pPr>
              <w:ind w:right="-755"/>
              <w:rPr>
                <w:rFonts w:ascii="Arial" w:hAnsi="Arial" w:cs="Arial"/>
                <w:color w:val="000000"/>
                <w:sz w:val="24"/>
                <w:szCs w:val="24"/>
              </w:rPr>
            </w:pPr>
            <w:proofErr w:type="spellStart"/>
            <w:r>
              <w:rPr>
                <w:rFonts w:ascii="Arial" w:hAnsi="Arial" w:cs="Arial"/>
                <w:color w:val="000000"/>
                <w:sz w:val="24"/>
                <w:szCs w:val="24"/>
              </w:rPr>
              <w:t>Os</w:t>
            </w:r>
            <w:proofErr w:type="spellEnd"/>
            <w:r>
              <w:rPr>
                <w:rFonts w:ascii="Arial" w:hAnsi="Arial" w:cs="Arial"/>
                <w:color w:val="000000"/>
                <w:sz w:val="24"/>
                <w:szCs w:val="24"/>
              </w:rPr>
              <w:t xml:space="preserve"> </w:t>
            </w:r>
            <w:proofErr w:type="spellStart"/>
            <w:r>
              <w:rPr>
                <w:rFonts w:ascii="Arial" w:hAnsi="Arial" w:cs="Arial"/>
                <w:color w:val="000000"/>
                <w:sz w:val="24"/>
                <w:szCs w:val="24"/>
              </w:rPr>
              <w:t>hoffech</w:t>
            </w:r>
            <w:proofErr w:type="spellEnd"/>
            <w:r>
              <w:rPr>
                <w:rFonts w:ascii="Arial" w:hAnsi="Arial" w:cs="Arial"/>
                <w:color w:val="000000"/>
                <w:sz w:val="24"/>
                <w:szCs w:val="24"/>
              </w:rPr>
              <w:t xml:space="preserve"> chi </w:t>
            </w:r>
            <w:proofErr w:type="spellStart"/>
            <w:r>
              <w:rPr>
                <w:rFonts w:ascii="Arial" w:hAnsi="Arial" w:cs="Arial"/>
                <w:color w:val="000000"/>
                <w:sz w:val="24"/>
                <w:szCs w:val="24"/>
              </w:rPr>
              <w:t>gael</w:t>
            </w:r>
            <w:proofErr w:type="spellEnd"/>
            <w:r>
              <w:rPr>
                <w:rFonts w:ascii="Arial" w:hAnsi="Arial" w:cs="Arial"/>
                <w:color w:val="000000"/>
                <w:sz w:val="24"/>
                <w:szCs w:val="24"/>
              </w:rPr>
              <w:t xml:space="preserve"> </w:t>
            </w:r>
            <w:proofErr w:type="spellStart"/>
            <w:r>
              <w:rPr>
                <w:rFonts w:ascii="Arial" w:hAnsi="Arial" w:cs="Arial"/>
                <w:color w:val="000000"/>
                <w:sz w:val="24"/>
                <w:szCs w:val="24"/>
              </w:rPr>
              <w:t>rhagor</w:t>
            </w:r>
            <w:proofErr w:type="spellEnd"/>
            <w:r>
              <w:rPr>
                <w:rFonts w:ascii="Arial" w:hAnsi="Arial" w:cs="Arial"/>
                <w:color w:val="000000"/>
                <w:sz w:val="24"/>
                <w:szCs w:val="24"/>
              </w:rPr>
              <w:t xml:space="preserve"> o </w:t>
            </w:r>
            <w:proofErr w:type="spellStart"/>
            <w:r>
              <w:rPr>
                <w:rFonts w:ascii="Arial" w:hAnsi="Arial" w:cs="Arial"/>
                <w:color w:val="000000"/>
                <w:sz w:val="24"/>
                <w:szCs w:val="24"/>
              </w:rPr>
              <w:t>wybodaeth</w:t>
            </w:r>
            <w:proofErr w:type="spellEnd"/>
            <w:r>
              <w:rPr>
                <w:rFonts w:ascii="Arial" w:hAnsi="Arial" w:cs="Arial"/>
                <w:color w:val="000000"/>
                <w:sz w:val="24"/>
                <w:szCs w:val="24"/>
              </w:rPr>
              <w:t xml:space="preserve">, </w:t>
            </w:r>
            <w:proofErr w:type="spellStart"/>
            <w:r>
              <w:rPr>
                <w:rFonts w:ascii="Arial" w:hAnsi="Arial" w:cs="Arial"/>
                <w:color w:val="000000"/>
                <w:sz w:val="24"/>
                <w:szCs w:val="24"/>
              </w:rPr>
              <w:t>cysylltwch</w:t>
            </w:r>
            <w:proofErr w:type="spellEnd"/>
            <w:r>
              <w:rPr>
                <w:rFonts w:ascii="Arial" w:hAnsi="Arial" w:cs="Arial"/>
                <w:color w:val="000000"/>
                <w:sz w:val="24"/>
                <w:szCs w:val="24"/>
              </w:rPr>
              <w:t xml:space="preserve"> â: </w:t>
            </w:r>
            <w:hyperlink r:id="rId15" w:history="1">
              <w:r w:rsidRPr="0095640E">
                <w:rPr>
                  <w:rStyle w:val="Hyperlink"/>
                  <w:rFonts w:ascii="Arial" w:hAnsi="Arial" w:cs="Arial"/>
                  <w:sz w:val="24"/>
                  <w:szCs w:val="24"/>
                </w:rPr>
                <w:t>volunteer@childreninwales.org.uk</w:t>
              </w:r>
            </w:hyperlink>
            <w:r>
              <w:rPr>
                <w:rFonts w:ascii="Arial" w:hAnsi="Arial" w:cs="Arial"/>
                <w:color w:val="000000"/>
                <w:sz w:val="24"/>
                <w:szCs w:val="24"/>
              </w:rPr>
              <w:t xml:space="preserve"> </w:t>
            </w:r>
          </w:p>
          <w:p w14:paraId="0B01320D" w14:textId="757BBAB1" w:rsidR="00995B3C" w:rsidRPr="00CE3F68" w:rsidRDefault="00995B3C" w:rsidP="00995B3C">
            <w:pPr>
              <w:spacing w:line="276" w:lineRule="auto"/>
              <w:rPr>
                <w:rFonts w:ascii="Arial" w:hAnsi="Arial" w:cs="Arial"/>
                <w:sz w:val="24"/>
                <w:szCs w:val="24"/>
              </w:rPr>
            </w:pPr>
          </w:p>
        </w:tc>
      </w:tr>
    </w:tbl>
    <w:p w14:paraId="1A96B420" w14:textId="6C563F2E" w:rsidR="00AA3490" w:rsidRDefault="00995B3C" w:rsidP="00EF6FAF">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3056" behindDoc="0" locked="0" layoutInCell="1" allowOverlap="1" wp14:anchorId="43C2AE37" wp14:editId="39D5EE2C">
                <wp:simplePos x="0" y="0"/>
                <wp:positionH relativeFrom="column">
                  <wp:posOffset>-36932</wp:posOffset>
                </wp:positionH>
                <wp:positionV relativeFrom="paragraph">
                  <wp:posOffset>67310</wp:posOffset>
                </wp:positionV>
                <wp:extent cx="6188151" cy="1170432"/>
                <wp:effectExtent l="0" t="0" r="3175" b="0"/>
                <wp:wrapNone/>
                <wp:docPr id="15" name="Text Box 15"/>
                <wp:cNvGraphicFramePr/>
                <a:graphic xmlns:a="http://schemas.openxmlformats.org/drawingml/2006/main">
                  <a:graphicData uri="http://schemas.microsoft.com/office/word/2010/wordprocessingShape">
                    <wps:wsp>
                      <wps:cNvSpPr txBox="1"/>
                      <wps:spPr>
                        <a:xfrm>
                          <a:off x="0" y="0"/>
                          <a:ext cx="6188151" cy="1170432"/>
                        </a:xfrm>
                        <a:prstGeom prst="rect">
                          <a:avLst/>
                        </a:prstGeom>
                        <a:solidFill>
                          <a:schemeClr val="lt1"/>
                        </a:solidFill>
                        <a:ln w="6350">
                          <a:noFill/>
                        </a:ln>
                      </wps:spPr>
                      <wps:txbx>
                        <w:txbxContent>
                          <w:p w14:paraId="619B1920" w14:textId="77777777" w:rsidR="00995B3C" w:rsidRPr="00534455" w:rsidRDefault="00995B3C" w:rsidP="00995B3C">
                            <w:pPr>
                              <w:rPr>
                                <w:rFonts w:ascii="Arial" w:hAnsi="Arial" w:cs="Arial"/>
                                <w:sz w:val="24"/>
                                <w:szCs w:val="24"/>
                              </w:rPr>
                            </w:pPr>
                            <w:r>
                              <w:rPr>
                                <w:rFonts w:ascii="Arial" w:hAnsi="Arial" w:cs="Arial"/>
                                <w:sz w:val="24"/>
                                <w:szCs w:val="24"/>
                              </w:rPr>
                              <w:t xml:space="preserve">Mae Plant </w:t>
                            </w:r>
                            <w:proofErr w:type="spellStart"/>
                            <w:r>
                              <w:rPr>
                                <w:rFonts w:ascii="Arial" w:hAnsi="Arial" w:cs="Arial"/>
                                <w:sz w:val="24"/>
                                <w:szCs w:val="24"/>
                              </w:rPr>
                              <w:t>yng</w:t>
                            </w:r>
                            <w:proofErr w:type="spellEnd"/>
                            <w:r>
                              <w:rPr>
                                <w:rFonts w:ascii="Arial" w:hAnsi="Arial" w:cs="Arial"/>
                                <w:sz w:val="24"/>
                                <w:szCs w:val="24"/>
                              </w:rPr>
                              <w:t xml:space="preserve"> </w:t>
                            </w:r>
                            <w:proofErr w:type="spellStart"/>
                            <w:r>
                              <w:rPr>
                                <w:rFonts w:ascii="Arial" w:hAnsi="Arial" w:cs="Arial"/>
                                <w:sz w:val="24"/>
                                <w:szCs w:val="24"/>
                              </w:rPr>
                              <w:t>Nghymru</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sefydliad</w:t>
                            </w:r>
                            <w:proofErr w:type="spellEnd"/>
                            <w:r>
                              <w:rPr>
                                <w:rFonts w:ascii="Arial" w:hAnsi="Arial" w:cs="Arial"/>
                                <w:sz w:val="24"/>
                                <w:szCs w:val="24"/>
                              </w:rPr>
                              <w:t xml:space="preserve"> </w:t>
                            </w:r>
                            <w:proofErr w:type="spellStart"/>
                            <w:r>
                              <w:rPr>
                                <w:rFonts w:ascii="Arial" w:hAnsi="Arial" w:cs="Arial"/>
                                <w:sz w:val="24"/>
                                <w:szCs w:val="24"/>
                              </w:rPr>
                              <w:t>cynhwysol</w:t>
                            </w:r>
                            <w:proofErr w:type="spellEnd"/>
                            <w:r>
                              <w:rPr>
                                <w:rFonts w:ascii="Arial" w:hAnsi="Arial" w:cs="Arial"/>
                                <w:sz w:val="24"/>
                                <w:szCs w:val="24"/>
                              </w:rPr>
                              <w:t xml:space="preserve">, ac o </w:t>
                            </w:r>
                            <w:proofErr w:type="spellStart"/>
                            <w:r>
                              <w:rPr>
                                <w:rFonts w:ascii="Arial" w:hAnsi="Arial" w:cs="Arial"/>
                                <w:sz w:val="24"/>
                                <w:szCs w:val="24"/>
                              </w:rPr>
                              <w:t>ganlyniad</w:t>
                            </w:r>
                            <w:proofErr w:type="spellEnd"/>
                            <w:r>
                              <w:rPr>
                                <w:rFonts w:ascii="Arial" w:hAnsi="Arial" w:cs="Arial"/>
                                <w:sz w:val="24"/>
                                <w:szCs w:val="24"/>
                              </w:rPr>
                              <w:t xml:space="preserve"> </w:t>
                            </w:r>
                            <w:proofErr w:type="spellStart"/>
                            <w:r>
                              <w:rPr>
                                <w:rFonts w:ascii="Arial" w:hAnsi="Arial" w:cs="Arial"/>
                                <w:sz w:val="24"/>
                                <w:szCs w:val="24"/>
                              </w:rPr>
                              <w:t>rydyn</w:t>
                            </w:r>
                            <w:proofErr w:type="spellEnd"/>
                            <w:r>
                              <w:rPr>
                                <w:rFonts w:ascii="Arial" w:hAnsi="Arial" w:cs="Arial"/>
                                <w:sz w:val="24"/>
                                <w:szCs w:val="24"/>
                              </w:rPr>
                              <w:t xml:space="preserve"> </w:t>
                            </w:r>
                            <w:proofErr w:type="spellStart"/>
                            <w:r>
                              <w:rPr>
                                <w:rFonts w:ascii="Arial" w:hAnsi="Arial" w:cs="Arial"/>
                                <w:sz w:val="24"/>
                                <w:szCs w:val="24"/>
                              </w:rPr>
                              <w:t>ni’n</w:t>
                            </w:r>
                            <w:proofErr w:type="spellEnd"/>
                            <w:r>
                              <w:rPr>
                                <w:rFonts w:ascii="Arial" w:hAnsi="Arial" w:cs="Arial"/>
                                <w:sz w:val="24"/>
                                <w:szCs w:val="24"/>
                              </w:rPr>
                              <w:t xml:space="preserve"> </w:t>
                            </w:r>
                            <w:proofErr w:type="spellStart"/>
                            <w:r>
                              <w:rPr>
                                <w:rFonts w:ascii="Arial" w:hAnsi="Arial" w:cs="Arial"/>
                                <w:sz w:val="24"/>
                                <w:szCs w:val="24"/>
                              </w:rPr>
                              <w:t>rhoi</w:t>
                            </w:r>
                            <w:proofErr w:type="spellEnd"/>
                            <w:r>
                              <w:rPr>
                                <w:rFonts w:ascii="Arial" w:hAnsi="Arial" w:cs="Arial"/>
                                <w:sz w:val="24"/>
                                <w:szCs w:val="24"/>
                              </w:rPr>
                              <w:t xml:space="preserve"> </w:t>
                            </w:r>
                            <w:proofErr w:type="spellStart"/>
                            <w:r>
                              <w:rPr>
                                <w:rFonts w:ascii="Arial" w:hAnsi="Arial" w:cs="Arial"/>
                                <w:sz w:val="24"/>
                                <w:szCs w:val="24"/>
                              </w:rPr>
                              <w:t>croeso</w:t>
                            </w:r>
                            <w:proofErr w:type="spellEnd"/>
                            <w:r>
                              <w:rPr>
                                <w:rFonts w:ascii="Arial" w:hAnsi="Arial" w:cs="Arial"/>
                                <w:sz w:val="24"/>
                                <w:szCs w:val="24"/>
                              </w:rPr>
                              <w:t xml:space="preserve"> </w:t>
                            </w:r>
                            <w:proofErr w:type="spellStart"/>
                            <w:r>
                              <w:rPr>
                                <w:rFonts w:ascii="Arial" w:hAnsi="Arial" w:cs="Arial"/>
                                <w:sz w:val="24"/>
                                <w:szCs w:val="24"/>
                              </w:rPr>
                              <w:t>cynnes</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blant</w:t>
                            </w:r>
                            <w:proofErr w:type="spellEnd"/>
                            <w:r>
                              <w:rPr>
                                <w:rFonts w:ascii="Arial" w:hAnsi="Arial" w:cs="Arial"/>
                                <w:sz w:val="24"/>
                                <w:szCs w:val="24"/>
                              </w:rPr>
                              <w:t xml:space="preserve"> a </w:t>
                            </w:r>
                            <w:proofErr w:type="spellStart"/>
                            <w:r>
                              <w:rPr>
                                <w:rFonts w:ascii="Arial" w:hAnsi="Arial" w:cs="Arial"/>
                                <w:sz w:val="24"/>
                                <w:szCs w:val="24"/>
                              </w:rPr>
                              <w:t>phobl</w:t>
                            </w:r>
                            <w:proofErr w:type="spellEnd"/>
                            <w:r>
                              <w:rPr>
                                <w:rFonts w:ascii="Arial" w:hAnsi="Arial" w:cs="Arial"/>
                                <w:sz w:val="24"/>
                                <w:szCs w:val="24"/>
                              </w:rPr>
                              <w:t xml:space="preserve"> </w:t>
                            </w:r>
                            <w:proofErr w:type="spellStart"/>
                            <w:r>
                              <w:rPr>
                                <w:rFonts w:ascii="Arial" w:hAnsi="Arial" w:cs="Arial"/>
                                <w:sz w:val="24"/>
                                <w:szCs w:val="24"/>
                              </w:rPr>
                              <w:t>ifanc</w:t>
                            </w:r>
                            <w:proofErr w:type="spellEnd"/>
                            <w:r>
                              <w:rPr>
                                <w:rFonts w:ascii="Arial" w:hAnsi="Arial" w:cs="Arial"/>
                                <w:sz w:val="24"/>
                                <w:szCs w:val="24"/>
                              </w:rPr>
                              <w:t xml:space="preserve"> o </w:t>
                            </w:r>
                            <w:proofErr w:type="spellStart"/>
                            <w:r>
                              <w:rPr>
                                <w:rFonts w:ascii="Arial" w:hAnsi="Arial" w:cs="Arial"/>
                                <w:sz w:val="24"/>
                                <w:szCs w:val="24"/>
                              </w:rPr>
                              <w:t>amrywiaeth</w:t>
                            </w:r>
                            <w:proofErr w:type="spellEnd"/>
                            <w:r>
                              <w:rPr>
                                <w:rFonts w:ascii="Arial" w:hAnsi="Arial" w:cs="Arial"/>
                                <w:sz w:val="24"/>
                                <w:szCs w:val="24"/>
                              </w:rPr>
                              <w:t xml:space="preserve"> o </w:t>
                            </w:r>
                            <w:proofErr w:type="spellStart"/>
                            <w:r>
                              <w:rPr>
                                <w:rFonts w:ascii="Arial" w:hAnsi="Arial" w:cs="Arial"/>
                                <w:sz w:val="24"/>
                                <w:szCs w:val="24"/>
                              </w:rPr>
                              <w:t>gefndiroedd</w:t>
                            </w:r>
                            <w:proofErr w:type="spellEnd"/>
                            <w:r>
                              <w:rPr>
                                <w:rFonts w:ascii="Arial" w:hAnsi="Arial" w:cs="Arial"/>
                                <w:sz w:val="24"/>
                                <w:szCs w:val="24"/>
                              </w:rPr>
                              <w:t xml:space="preserve">, </w:t>
                            </w:r>
                            <w:proofErr w:type="spellStart"/>
                            <w:r>
                              <w:rPr>
                                <w:rFonts w:ascii="Arial" w:hAnsi="Arial" w:cs="Arial"/>
                                <w:sz w:val="24"/>
                                <w:szCs w:val="24"/>
                              </w:rPr>
                              <w:t>diwylliannau</w:t>
                            </w:r>
                            <w:proofErr w:type="spellEnd"/>
                            <w:r>
                              <w:rPr>
                                <w:rFonts w:ascii="Arial" w:hAnsi="Arial" w:cs="Arial"/>
                                <w:sz w:val="24"/>
                                <w:szCs w:val="24"/>
                              </w:rPr>
                              <w:t xml:space="preserve"> a </w:t>
                            </w:r>
                            <w:proofErr w:type="spellStart"/>
                            <w:r>
                              <w:rPr>
                                <w:rFonts w:ascii="Arial" w:hAnsi="Arial" w:cs="Arial"/>
                                <w:sz w:val="24"/>
                                <w:szCs w:val="24"/>
                              </w:rPr>
                              <w:t>chymunedau</w:t>
                            </w:r>
                            <w:proofErr w:type="spellEnd"/>
                            <w:r>
                              <w:rPr>
                                <w:rFonts w:ascii="Arial" w:hAnsi="Arial" w:cs="Arial"/>
                                <w:sz w:val="24"/>
                                <w:szCs w:val="24"/>
                              </w:rPr>
                              <w:t xml:space="preserve"> </w:t>
                            </w:r>
                            <w:proofErr w:type="spellStart"/>
                            <w:r>
                              <w:rPr>
                                <w:rFonts w:ascii="Arial" w:hAnsi="Arial" w:cs="Arial"/>
                                <w:sz w:val="24"/>
                                <w:szCs w:val="24"/>
                              </w:rPr>
                              <w:t>ddod</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wirfoddolwyr</w:t>
                            </w:r>
                            <w:proofErr w:type="spellEnd"/>
                            <w:r>
                              <w:rPr>
                                <w:rFonts w:ascii="Arial" w:hAnsi="Arial" w:cs="Arial"/>
                                <w:sz w:val="24"/>
                                <w:szCs w:val="24"/>
                              </w:rPr>
                              <w:t xml:space="preserve"> </w:t>
                            </w:r>
                            <w:proofErr w:type="spellStart"/>
                            <w:r>
                              <w:rPr>
                                <w:rFonts w:ascii="Arial" w:hAnsi="Arial" w:cs="Arial"/>
                                <w:sz w:val="24"/>
                                <w:szCs w:val="24"/>
                              </w:rPr>
                              <w:t>ifanc</w:t>
                            </w:r>
                            <w:proofErr w:type="spellEnd"/>
                            <w:r>
                              <w:rPr>
                                <w:rFonts w:ascii="Arial" w:hAnsi="Arial" w:cs="Arial"/>
                                <w:sz w:val="24"/>
                                <w:szCs w:val="24"/>
                              </w:rPr>
                              <w:t xml:space="preserve">. </w:t>
                            </w:r>
                            <w:proofErr w:type="spellStart"/>
                            <w:r>
                              <w:rPr>
                                <w:rFonts w:ascii="Arial" w:hAnsi="Arial" w:cs="Arial"/>
                                <w:sz w:val="24"/>
                                <w:szCs w:val="24"/>
                              </w:rPr>
                              <w:t>Bydd</w:t>
                            </w:r>
                            <w:proofErr w:type="spellEnd"/>
                            <w:r>
                              <w:rPr>
                                <w:rFonts w:ascii="Arial" w:hAnsi="Arial" w:cs="Arial"/>
                                <w:sz w:val="24"/>
                                <w:szCs w:val="24"/>
                              </w:rPr>
                              <w:t xml:space="preserve"> </w:t>
                            </w:r>
                            <w:proofErr w:type="spellStart"/>
                            <w:r>
                              <w:rPr>
                                <w:rFonts w:ascii="Arial" w:hAnsi="Arial" w:cs="Arial"/>
                                <w:sz w:val="24"/>
                                <w:szCs w:val="24"/>
                              </w:rPr>
                              <w:t>pob</w:t>
                            </w:r>
                            <w:proofErr w:type="spellEnd"/>
                            <w:r>
                              <w:rPr>
                                <w:rFonts w:ascii="Arial" w:hAnsi="Arial" w:cs="Arial"/>
                                <w:sz w:val="24"/>
                                <w:szCs w:val="24"/>
                              </w:rPr>
                              <w:t xml:space="preserve"> person </w:t>
                            </w:r>
                            <w:proofErr w:type="spellStart"/>
                            <w:r>
                              <w:rPr>
                                <w:rFonts w:ascii="Arial" w:hAnsi="Arial" w:cs="Arial"/>
                                <w:sz w:val="24"/>
                                <w:szCs w:val="24"/>
                              </w:rPr>
                              <w:t>ifanc</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cael</w:t>
                            </w:r>
                            <w:proofErr w:type="spellEnd"/>
                            <w:r>
                              <w:rPr>
                                <w:rFonts w:ascii="Arial" w:hAnsi="Arial" w:cs="Arial"/>
                                <w:sz w:val="24"/>
                                <w:szCs w:val="24"/>
                              </w:rPr>
                              <w:t xml:space="preserve"> </w:t>
                            </w:r>
                            <w:proofErr w:type="spellStart"/>
                            <w:r>
                              <w:rPr>
                                <w:rFonts w:ascii="Arial" w:hAnsi="Arial" w:cs="Arial"/>
                                <w:sz w:val="24"/>
                                <w:szCs w:val="24"/>
                              </w:rPr>
                              <w:t>eu</w:t>
                            </w:r>
                            <w:proofErr w:type="spellEnd"/>
                            <w:r>
                              <w:rPr>
                                <w:rFonts w:ascii="Arial" w:hAnsi="Arial" w:cs="Arial"/>
                                <w:sz w:val="24"/>
                                <w:szCs w:val="24"/>
                              </w:rPr>
                              <w:t xml:space="preserve"> trin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deg</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hyd</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w:t>
                            </w:r>
                            <w:proofErr w:type="spellStart"/>
                            <w:r>
                              <w:rPr>
                                <w:rFonts w:ascii="Arial" w:hAnsi="Arial" w:cs="Arial"/>
                                <w:sz w:val="24"/>
                                <w:szCs w:val="24"/>
                              </w:rPr>
                              <w:t>profiad</w:t>
                            </w:r>
                            <w:proofErr w:type="spellEnd"/>
                            <w:r>
                              <w:rPr>
                                <w:rFonts w:ascii="Arial" w:hAnsi="Arial" w:cs="Arial"/>
                                <w:sz w:val="24"/>
                                <w:szCs w:val="24"/>
                              </w:rPr>
                              <w:t xml:space="preserve"> </w:t>
                            </w:r>
                            <w:proofErr w:type="spellStart"/>
                            <w:r>
                              <w:rPr>
                                <w:rFonts w:ascii="Arial" w:hAnsi="Arial" w:cs="Arial"/>
                                <w:sz w:val="24"/>
                                <w:szCs w:val="24"/>
                              </w:rPr>
                              <w:t>gyda</w:t>
                            </w:r>
                            <w:proofErr w:type="spellEnd"/>
                            <w:r>
                              <w:rPr>
                                <w:rFonts w:ascii="Arial" w:hAnsi="Arial" w:cs="Arial"/>
                                <w:sz w:val="24"/>
                                <w:szCs w:val="24"/>
                              </w:rPr>
                              <w:t xml:space="preserve"> </w:t>
                            </w:r>
                            <w:proofErr w:type="spellStart"/>
                            <w:r>
                              <w:rPr>
                                <w:rFonts w:ascii="Arial" w:hAnsi="Arial" w:cs="Arial"/>
                                <w:sz w:val="24"/>
                                <w:szCs w:val="24"/>
                              </w:rPr>
                              <w:t>ni</w:t>
                            </w:r>
                            <w:proofErr w:type="spellEnd"/>
                            <w:r>
                              <w:rPr>
                                <w:rFonts w:ascii="Arial" w:hAnsi="Arial" w:cs="Arial"/>
                                <w:sz w:val="24"/>
                                <w:szCs w:val="24"/>
                              </w:rPr>
                              <w:t xml:space="preserve">, a </w:t>
                            </w:r>
                            <w:proofErr w:type="spellStart"/>
                            <w:r>
                              <w:rPr>
                                <w:rFonts w:ascii="Arial" w:hAnsi="Arial" w:cs="Arial"/>
                                <w:sz w:val="24"/>
                                <w:szCs w:val="24"/>
                              </w:rPr>
                              <w:t>byddwn</w:t>
                            </w:r>
                            <w:proofErr w:type="spellEnd"/>
                            <w:r>
                              <w:rPr>
                                <w:rFonts w:ascii="Arial" w:hAnsi="Arial" w:cs="Arial"/>
                                <w:sz w:val="24"/>
                                <w:szCs w:val="24"/>
                              </w:rPr>
                              <w:t xml:space="preserve"> </w:t>
                            </w:r>
                            <w:proofErr w:type="spellStart"/>
                            <w:r>
                              <w:rPr>
                                <w:rFonts w:ascii="Arial" w:hAnsi="Arial" w:cs="Arial"/>
                                <w:sz w:val="24"/>
                                <w:szCs w:val="24"/>
                              </w:rPr>
                              <w:t>ni’n</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w:t>
                            </w:r>
                            <w:proofErr w:type="spellStart"/>
                            <w:r>
                              <w:rPr>
                                <w:rFonts w:ascii="Arial" w:hAnsi="Arial" w:cs="Arial"/>
                                <w:sz w:val="24"/>
                                <w:szCs w:val="24"/>
                              </w:rPr>
                              <w:t>cefnogi</w:t>
                            </w:r>
                            <w:proofErr w:type="spellEnd"/>
                            <w:r>
                              <w:rPr>
                                <w:rFonts w:ascii="Arial" w:hAnsi="Arial" w:cs="Arial"/>
                                <w:sz w:val="24"/>
                                <w:szCs w:val="24"/>
                              </w:rPr>
                              <w:t xml:space="preserve"> </w:t>
                            </w:r>
                            <w:proofErr w:type="spellStart"/>
                            <w:r>
                              <w:rPr>
                                <w:rFonts w:ascii="Arial" w:hAnsi="Arial" w:cs="Arial"/>
                                <w:sz w:val="24"/>
                                <w:szCs w:val="24"/>
                              </w:rPr>
                              <w:t>ym</w:t>
                            </w:r>
                            <w:proofErr w:type="spellEnd"/>
                            <w:r>
                              <w:rPr>
                                <w:rFonts w:ascii="Arial" w:hAnsi="Arial" w:cs="Arial"/>
                                <w:sz w:val="24"/>
                                <w:szCs w:val="24"/>
                              </w:rPr>
                              <w:t xml:space="preserve"> </w:t>
                            </w:r>
                            <w:proofErr w:type="spellStart"/>
                            <w:r>
                              <w:rPr>
                                <w:rFonts w:ascii="Arial" w:hAnsi="Arial" w:cs="Arial"/>
                                <w:sz w:val="24"/>
                                <w:szCs w:val="24"/>
                              </w:rPr>
                              <w:t>mhob</w:t>
                            </w:r>
                            <w:proofErr w:type="spellEnd"/>
                            <w:r>
                              <w:rPr>
                                <w:rFonts w:ascii="Arial" w:hAnsi="Arial" w:cs="Arial"/>
                                <w:sz w:val="24"/>
                                <w:szCs w:val="24"/>
                              </w:rPr>
                              <w:t xml:space="preserve"> </w:t>
                            </w:r>
                            <w:proofErr w:type="spellStart"/>
                            <w:r>
                              <w:rPr>
                                <w:rFonts w:ascii="Arial" w:hAnsi="Arial" w:cs="Arial"/>
                                <w:sz w:val="24"/>
                                <w:szCs w:val="24"/>
                              </w:rPr>
                              <w:t>modd</w:t>
                            </w:r>
                            <w:proofErr w:type="spellEnd"/>
                            <w:r>
                              <w:rPr>
                                <w:rFonts w:ascii="Arial" w:hAnsi="Arial" w:cs="Arial"/>
                                <w:sz w:val="24"/>
                                <w:szCs w:val="24"/>
                              </w:rPr>
                              <w:t xml:space="preserve"> </w:t>
                            </w:r>
                            <w:proofErr w:type="spellStart"/>
                            <w:r>
                              <w:rPr>
                                <w:rFonts w:ascii="Arial" w:hAnsi="Arial" w:cs="Arial"/>
                                <w:sz w:val="24"/>
                                <w:szCs w:val="24"/>
                              </w:rPr>
                              <w:t>posibl</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sicrhau</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bod </w:t>
                            </w:r>
                            <w:proofErr w:type="spellStart"/>
                            <w:r>
                              <w:rPr>
                                <w:rFonts w:ascii="Arial" w:hAnsi="Arial" w:cs="Arial"/>
                                <w:sz w:val="24"/>
                                <w:szCs w:val="24"/>
                              </w:rPr>
                              <w:t>chi’n</w:t>
                            </w:r>
                            <w:proofErr w:type="spellEnd"/>
                            <w:r>
                              <w:rPr>
                                <w:rFonts w:ascii="Arial" w:hAnsi="Arial" w:cs="Arial"/>
                                <w:sz w:val="24"/>
                                <w:szCs w:val="24"/>
                              </w:rPr>
                              <w:t xml:space="preserve"> </w:t>
                            </w:r>
                            <w:proofErr w:type="spellStart"/>
                            <w:r>
                              <w:rPr>
                                <w:rFonts w:ascii="Arial" w:hAnsi="Arial" w:cs="Arial"/>
                                <w:sz w:val="24"/>
                                <w:szCs w:val="24"/>
                              </w:rPr>
                              <w:t>gallu</w:t>
                            </w:r>
                            <w:proofErr w:type="spellEnd"/>
                            <w:r>
                              <w:rPr>
                                <w:rFonts w:ascii="Arial" w:hAnsi="Arial" w:cs="Arial"/>
                                <w:sz w:val="24"/>
                                <w:szCs w:val="24"/>
                              </w:rPr>
                              <w:t xml:space="preserve"> </w:t>
                            </w:r>
                            <w:proofErr w:type="spellStart"/>
                            <w:r>
                              <w:rPr>
                                <w:rFonts w:ascii="Arial" w:hAnsi="Arial" w:cs="Arial"/>
                                <w:sz w:val="24"/>
                                <w:szCs w:val="24"/>
                              </w:rPr>
                              <w:t>gwneud</w:t>
                            </w:r>
                            <w:proofErr w:type="spellEnd"/>
                            <w:r>
                              <w:rPr>
                                <w:rFonts w:ascii="Arial" w:hAnsi="Arial" w:cs="Arial"/>
                                <w:sz w:val="24"/>
                                <w:szCs w:val="24"/>
                              </w:rPr>
                              <w:t xml:space="preserve"> </w:t>
                            </w:r>
                            <w:proofErr w:type="spellStart"/>
                            <w:r>
                              <w:rPr>
                                <w:rFonts w:ascii="Arial" w:hAnsi="Arial" w:cs="Arial"/>
                                <w:sz w:val="24"/>
                                <w:szCs w:val="24"/>
                              </w:rPr>
                              <w:t>cyfraniad</w:t>
                            </w:r>
                            <w:proofErr w:type="spellEnd"/>
                            <w:r>
                              <w:rPr>
                                <w:rFonts w:ascii="Arial" w:hAnsi="Arial" w:cs="Arial"/>
                                <w:sz w:val="24"/>
                                <w:szCs w:val="24"/>
                              </w:rPr>
                              <w:t xml:space="preserve"> </w:t>
                            </w:r>
                            <w:proofErr w:type="spellStart"/>
                            <w:r>
                              <w:rPr>
                                <w:rFonts w:ascii="Arial" w:hAnsi="Arial" w:cs="Arial"/>
                                <w:sz w:val="24"/>
                                <w:szCs w:val="24"/>
                              </w:rPr>
                              <w:t>cadarnhaol</w:t>
                            </w:r>
                            <w:proofErr w:type="spellEnd"/>
                            <w:r>
                              <w:rPr>
                                <w:rFonts w:ascii="Arial" w:hAnsi="Arial" w:cs="Arial"/>
                                <w:sz w:val="24"/>
                                <w:szCs w:val="24"/>
                              </w:rPr>
                              <w:t xml:space="preserve">, </w:t>
                            </w:r>
                            <w:proofErr w:type="spellStart"/>
                            <w:r>
                              <w:rPr>
                                <w:rFonts w:ascii="Arial" w:hAnsi="Arial" w:cs="Arial"/>
                                <w:sz w:val="24"/>
                                <w:szCs w:val="24"/>
                              </w:rPr>
                              <w:t>gweithredol</w:t>
                            </w:r>
                            <w:proofErr w:type="spellEnd"/>
                            <w:r>
                              <w:rPr>
                                <w:rFonts w:ascii="Arial" w:hAnsi="Arial" w:cs="Arial"/>
                                <w:sz w:val="24"/>
                                <w:szCs w:val="24"/>
                              </w:rPr>
                              <w:t xml:space="preserve">. </w:t>
                            </w:r>
                          </w:p>
                          <w:p w14:paraId="27C87DA0" w14:textId="77777777" w:rsidR="00995B3C" w:rsidRDefault="00995B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2AE37" id="Text Box 15" o:spid="_x0000_s1029" type="#_x0000_t202" style="position:absolute;margin-left:-2.9pt;margin-top:5.3pt;width:487.25pt;height:92.1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" fillcolor="white [3201]" stroked="f" strokeweight=".5pt">
                <v:textbox>
                  <w:txbxContent>
                    <w:p w14:paraId="619B1920" w14:textId="77777777" w:rsidR="00995B3C" w:rsidRPr="00534455" w:rsidRDefault="00995B3C" w:rsidP="00995B3C">
                      <w:pPr>
                        <w:rPr>
                          <w:rFonts w:ascii="Arial" w:hAnsi="Arial" w:cs="Arial"/>
                          <w:sz w:val="24"/>
                          <w:szCs w:val="24"/>
                        </w:rPr>
                      </w:pPr>
                      <w:r>
                        <w:rPr>
                          <w:rFonts w:ascii="Arial" w:hAnsi="Arial" w:cs="Arial"/>
                          <w:sz w:val="24"/>
                          <w:szCs w:val="24"/>
                        </w:rPr>
                        <w:t xml:space="preserve">Mae Plant </w:t>
                      </w:r>
                      <w:proofErr w:type="spellStart"/>
                      <w:r>
                        <w:rPr>
                          <w:rFonts w:ascii="Arial" w:hAnsi="Arial" w:cs="Arial"/>
                          <w:sz w:val="24"/>
                          <w:szCs w:val="24"/>
                        </w:rPr>
                        <w:t>yng</w:t>
                      </w:r>
                      <w:proofErr w:type="spellEnd"/>
                      <w:r>
                        <w:rPr>
                          <w:rFonts w:ascii="Arial" w:hAnsi="Arial" w:cs="Arial"/>
                          <w:sz w:val="24"/>
                          <w:szCs w:val="24"/>
                        </w:rPr>
                        <w:t xml:space="preserve"> </w:t>
                      </w:r>
                      <w:proofErr w:type="spellStart"/>
                      <w:r>
                        <w:rPr>
                          <w:rFonts w:ascii="Arial" w:hAnsi="Arial" w:cs="Arial"/>
                          <w:sz w:val="24"/>
                          <w:szCs w:val="24"/>
                        </w:rPr>
                        <w:t>Nghymru</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sefydliad</w:t>
                      </w:r>
                      <w:proofErr w:type="spellEnd"/>
                      <w:r>
                        <w:rPr>
                          <w:rFonts w:ascii="Arial" w:hAnsi="Arial" w:cs="Arial"/>
                          <w:sz w:val="24"/>
                          <w:szCs w:val="24"/>
                        </w:rPr>
                        <w:t xml:space="preserve"> </w:t>
                      </w:r>
                      <w:proofErr w:type="spellStart"/>
                      <w:r>
                        <w:rPr>
                          <w:rFonts w:ascii="Arial" w:hAnsi="Arial" w:cs="Arial"/>
                          <w:sz w:val="24"/>
                          <w:szCs w:val="24"/>
                        </w:rPr>
                        <w:t>cynhwysol</w:t>
                      </w:r>
                      <w:proofErr w:type="spellEnd"/>
                      <w:r>
                        <w:rPr>
                          <w:rFonts w:ascii="Arial" w:hAnsi="Arial" w:cs="Arial"/>
                          <w:sz w:val="24"/>
                          <w:szCs w:val="24"/>
                        </w:rPr>
                        <w:t xml:space="preserve">, ac o </w:t>
                      </w:r>
                      <w:proofErr w:type="spellStart"/>
                      <w:r>
                        <w:rPr>
                          <w:rFonts w:ascii="Arial" w:hAnsi="Arial" w:cs="Arial"/>
                          <w:sz w:val="24"/>
                          <w:szCs w:val="24"/>
                        </w:rPr>
                        <w:t>ganlyniad</w:t>
                      </w:r>
                      <w:proofErr w:type="spellEnd"/>
                      <w:r>
                        <w:rPr>
                          <w:rFonts w:ascii="Arial" w:hAnsi="Arial" w:cs="Arial"/>
                          <w:sz w:val="24"/>
                          <w:szCs w:val="24"/>
                        </w:rPr>
                        <w:t xml:space="preserve"> </w:t>
                      </w:r>
                      <w:proofErr w:type="spellStart"/>
                      <w:r>
                        <w:rPr>
                          <w:rFonts w:ascii="Arial" w:hAnsi="Arial" w:cs="Arial"/>
                          <w:sz w:val="24"/>
                          <w:szCs w:val="24"/>
                        </w:rPr>
                        <w:t>rydyn</w:t>
                      </w:r>
                      <w:proofErr w:type="spellEnd"/>
                      <w:r>
                        <w:rPr>
                          <w:rFonts w:ascii="Arial" w:hAnsi="Arial" w:cs="Arial"/>
                          <w:sz w:val="24"/>
                          <w:szCs w:val="24"/>
                        </w:rPr>
                        <w:t xml:space="preserve"> </w:t>
                      </w:r>
                      <w:proofErr w:type="spellStart"/>
                      <w:r>
                        <w:rPr>
                          <w:rFonts w:ascii="Arial" w:hAnsi="Arial" w:cs="Arial"/>
                          <w:sz w:val="24"/>
                          <w:szCs w:val="24"/>
                        </w:rPr>
                        <w:t>ni’n</w:t>
                      </w:r>
                      <w:proofErr w:type="spellEnd"/>
                      <w:r>
                        <w:rPr>
                          <w:rFonts w:ascii="Arial" w:hAnsi="Arial" w:cs="Arial"/>
                          <w:sz w:val="24"/>
                          <w:szCs w:val="24"/>
                        </w:rPr>
                        <w:t xml:space="preserve"> </w:t>
                      </w:r>
                      <w:proofErr w:type="spellStart"/>
                      <w:r>
                        <w:rPr>
                          <w:rFonts w:ascii="Arial" w:hAnsi="Arial" w:cs="Arial"/>
                          <w:sz w:val="24"/>
                          <w:szCs w:val="24"/>
                        </w:rPr>
                        <w:t>rhoi</w:t>
                      </w:r>
                      <w:proofErr w:type="spellEnd"/>
                      <w:r>
                        <w:rPr>
                          <w:rFonts w:ascii="Arial" w:hAnsi="Arial" w:cs="Arial"/>
                          <w:sz w:val="24"/>
                          <w:szCs w:val="24"/>
                        </w:rPr>
                        <w:t xml:space="preserve"> </w:t>
                      </w:r>
                      <w:proofErr w:type="spellStart"/>
                      <w:r>
                        <w:rPr>
                          <w:rFonts w:ascii="Arial" w:hAnsi="Arial" w:cs="Arial"/>
                          <w:sz w:val="24"/>
                          <w:szCs w:val="24"/>
                        </w:rPr>
                        <w:t>croeso</w:t>
                      </w:r>
                      <w:proofErr w:type="spellEnd"/>
                      <w:r>
                        <w:rPr>
                          <w:rFonts w:ascii="Arial" w:hAnsi="Arial" w:cs="Arial"/>
                          <w:sz w:val="24"/>
                          <w:szCs w:val="24"/>
                        </w:rPr>
                        <w:t xml:space="preserve"> </w:t>
                      </w:r>
                      <w:proofErr w:type="spellStart"/>
                      <w:r>
                        <w:rPr>
                          <w:rFonts w:ascii="Arial" w:hAnsi="Arial" w:cs="Arial"/>
                          <w:sz w:val="24"/>
                          <w:szCs w:val="24"/>
                        </w:rPr>
                        <w:t>cynnes</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blant</w:t>
                      </w:r>
                      <w:proofErr w:type="spellEnd"/>
                      <w:r>
                        <w:rPr>
                          <w:rFonts w:ascii="Arial" w:hAnsi="Arial" w:cs="Arial"/>
                          <w:sz w:val="24"/>
                          <w:szCs w:val="24"/>
                        </w:rPr>
                        <w:t xml:space="preserve"> a </w:t>
                      </w:r>
                      <w:proofErr w:type="spellStart"/>
                      <w:r>
                        <w:rPr>
                          <w:rFonts w:ascii="Arial" w:hAnsi="Arial" w:cs="Arial"/>
                          <w:sz w:val="24"/>
                          <w:szCs w:val="24"/>
                        </w:rPr>
                        <w:t>phobl</w:t>
                      </w:r>
                      <w:proofErr w:type="spellEnd"/>
                      <w:r>
                        <w:rPr>
                          <w:rFonts w:ascii="Arial" w:hAnsi="Arial" w:cs="Arial"/>
                          <w:sz w:val="24"/>
                          <w:szCs w:val="24"/>
                        </w:rPr>
                        <w:t xml:space="preserve"> </w:t>
                      </w:r>
                      <w:proofErr w:type="spellStart"/>
                      <w:r>
                        <w:rPr>
                          <w:rFonts w:ascii="Arial" w:hAnsi="Arial" w:cs="Arial"/>
                          <w:sz w:val="24"/>
                          <w:szCs w:val="24"/>
                        </w:rPr>
                        <w:t>ifanc</w:t>
                      </w:r>
                      <w:proofErr w:type="spellEnd"/>
                      <w:r>
                        <w:rPr>
                          <w:rFonts w:ascii="Arial" w:hAnsi="Arial" w:cs="Arial"/>
                          <w:sz w:val="24"/>
                          <w:szCs w:val="24"/>
                        </w:rPr>
                        <w:t xml:space="preserve"> o </w:t>
                      </w:r>
                      <w:proofErr w:type="spellStart"/>
                      <w:r>
                        <w:rPr>
                          <w:rFonts w:ascii="Arial" w:hAnsi="Arial" w:cs="Arial"/>
                          <w:sz w:val="24"/>
                          <w:szCs w:val="24"/>
                        </w:rPr>
                        <w:t>amrywiaeth</w:t>
                      </w:r>
                      <w:proofErr w:type="spellEnd"/>
                      <w:r>
                        <w:rPr>
                          <w:rFonts w:ascii="Arial" w:hAnsi="Arial" w:cs="Arial"/>
                          <w:sz w:val="24"/>
                          <w:szCs w:val="24"/>
                        </w:rPr>
                        <w:t xml:space="preserve"> o </w:t>
                      </w:r>
                      <w:proofErr w:type="spellStart"/>
                      <w:r>
                        <w:rPr>
                          <w:rFonts w:ascii="Arial" w:hAnsi="Arial" w:cs="Arial"/>
                          <w:sz w:val="24"/>
                          <w:szCs w:val="24"/>
                        </w:rPr>
                        <w:t>gefndiroedd</w:t>
                      </w:r>
                      <w:proofErr w:type="spellEnd"/>
                      <w:r>
                        <w:rPr>
                          <w:rFonts w:ascii="Arial" w:hAnsi="Arial" w:cs="Arial"/>
                          <w:sz w:val="24"/>
                          <w:szCs w:val="24"/>
                        </w:rPr>
                        <w:t xml:space="preserve">, </w:t>
                      </w:r>
                      <w:proofErr w:type="spellStart"/>
                      <w:r>
                        <w:rPr>
                          <w:rFonts w:ascii="Arial" w:hAnsi="Arial" w:cs="Arial"/>
                          <w:sz w:val="24"/>
                          <w:szCs w:val="24"/>
                        </w:rPr>
                        <w:t>diwylliannau</w:t>
                      </w:r>
                      <w:proofErr w:type="spellEnd"/>
                      <w:r>
                        <w:rPr>
                          <w:rFonts w:ascii="Arial" w:hAnsi="Arial" w:cs="Arial"/>
                          <w:sz w:val="24"/>
                          <w:szCs w:val="24"/>
                        </w:rPr>
                        <w:t xml:space="preserve"> a </w:t>
                      </w:r>
                      <w:proofErr w:type="spellStart"/>
                      <w:r>
                        <w:rPr>
                          <w:rFonts w:ascii="Arial" w:hAnsi="Arial" w:cs="Arial"/>
                          <w:sz w:val="24"/>
                          <w:szCs w:val="24"/>
                        </w:rPr>
                        <w:t>chymunedau</w:t>
                      </w:r>
                      <w:proofErr w:type="spellEnd"/>
                      <w:r>
                        <w:rPr>
                          <w:rFonts w:ascii="Arial" w:hAnsi="Arial" w:cs="Arial"/>
                          <w:sz w:val="24"/>
                          <w:szCs w:val="24"/>
                        </w:rPr>
                        <w:t xml:space="preserve"> </w:t>
                      </w:r>
                      <w:proofErr w:type="spellStart"/>
                      <w:r>
                        <w:rPr>
                          <w:rFonts w:ascii="Arial" w:hAnsi="Arial" w:cs="Arial"/>
                          <w:sz w:val="24"/>
                          <w:szCs w:val="24"/>
                        </w:rPr>
                        <w:t>ddod</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wirfoddolwyr</w:t>
                      </w:r>
                      <w:proofErr w:type="spellEnd"/>
                      <w:r>
                        <w:rPr>
                          <w:rFonts w:ascii="Arial" w:hAnsi="Arial" w:cs="Arial"/>
                          <w:sz w:val="24"/>
                          <w:szCs w:val="24"/>
                        </w:rPr>
                        <w:t xml:space="preserve"> </w:t>
                      </w:r>
                      <w:proofErr w:type="spellStart"/>
                      <w:r>
                        <w:rPr>
                          <w:rFonts w:ascii="Arial" w:hAnsi="Arial" w:cs="Arial"/>
                          <w:sz w:val="24"/>
                          <w:szCs w:val="24"/>
                        </w:rPr>
                        <w:t>ifanc</w:t>
                      </w:r>
                      <w:proofErr w:type="spellEnd"/>
                      <w:r>
                        <w:rPr>
                          <w:rFonts w:ascii="Arial" w:hAnsi="Arial" w:cs="Arial"/>
                          <w:sz w:val="24"/>
                          <w:szCs w:val="24"/>
                        </w:rPr>
                        <w:t xml:space="preserve">. </w:t>
                      </w:r>
                      <w:proofErr w:type="spellStart"/>
                      <w:r>
                        <w:rPr>
                          <w:rFonts w:ascii="Arial" w:hAnsi="Arial" w:cs="Arial"/>
                          <w:sz w:val="24"/>
                          <w:szCs w:val="24"/>
                        </w:rPr>
                        <w:t>Bydd</w:t>
                      </w:r>
                      <w:proofErr w:type="spellEnd"/>
                      <w:r>
                        <w:rPr>
                          <w:rFonts w:ascii="Arial" w:hAnsi="Arial" w:cs="Arial"/>
                          <w:sz w:val="24"/>
                          <w:szCs w:val="24"/>
                        </w:rPr>
                        <w:t xml:space="preserve"> </w:t>
                      </w:r>
                      <w:proofErr w:type="spellStart"/>
                      <w:r>
                        <w:rPr>
                          <w:rFonts w:ascii="Arial" w:hAnsi="Arial" w:cs="Arial"/>
                          <w:sz w:val="24"/>
                          <w:szCs w:val="24"/>
                        </w:rPr>
                        <w:t>pob</w:t>
                      </w:r>
                      <w:proofErr w:type="spellEnd"/>
                      <w:r>
                        <w:rPr>
                          <w:rFonts w:ascii="Arial" w:hAnsi="Arial" w:cs="Arial"/>
                          <w:sz w:val="24"/>
                          <w:szCs w:val="24"/>
                        </w:rPr>
                        <w:t xml:space="preserve"> person </w:t>
                      </w:r>
                      <w:proofErr w:type="spellStart"/>
                      <w:r>
                        <w:rPr>
                          <w:rFonts w:ascii="Arial" w:hAnsi="Arial" w:cs="Arial"/>
                          <w:sz w:val="24"/>
                          <w:szCs w:val="24"/>
                        </w:rPr>
                        <w:t>ifanc</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cael</w:t>
                      </w:r>
                      <w:proofErr w:type="spellEnd"/>
                      <w:r>
                        <w:rPr>
                          <w:rFonts w:ascii="Arial" w:hAnsi="Arial" w:cs="Arial"/>
                          <w:sz w:val="24"/>
                          <w:szCs w:val="24"/>
                        </w:rPr>
                        <w:t xml:space="preserve"> </w:t>
                      </w:r>
                      <w:proofErr w:type="spellStart"/>
                      <w:r>
                        <w:rPr>
                          <w:rFonts w:ascii="Arial" w:hAnsi="Arial" w:cs="Arial"/>
                          <w:sz w:val="24"/>
                          <w:szCs w:val="24"/>
                        </w:rPr>
                        <w:t>eu</w:t>
                      </w:r>
                      <w:proofErr w:type="spellEnd"/>
                      <w:r>
                        <w:rPr>
                          <w:rFonts w:ascii="Arial" w:hAnsi="Arial" w:cs="Arial"/>
                          <w:sz w:val="24"/>
                          <w:szCs w:val="24"/>
                        </w:rPr>
                        <w:t xml:space="preserve"> trin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deg</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hyd</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w:t>
                      </w:r>
                      <w:proofErr w:type="spellStart"/>
                      <w:r>
                        <w:rPr>
                          <w:rFonts w:ascii="Arial" w:hAnsi="Arial" w:cs="Arial"/>
                          <w:sz w:val="24"/>
                          <w:szCs w:val="24"/>
                        </w:rPr>
                        <w:t>profiad</w:t>
                      </w:r>
                      <w:proofErr w:type="spellEnd"/>
                      <w:r>
                        <w:rPr>
                          <w:rFonts w:ascii="Arial" w:hAnsi="Arial" w:cs="Arial"/>
                          <w:sz w:val="24"/>
                          <w:szCs w:val="24"/>
                        </w:rPr>
                        <w:t xml:space="preserve"> </w:t>
                      </w:r>
                      <w:proofErr w:type="spellStart"/>
                      <w:r>
                        <w:rPr>
                          <w:rFonts w:ascii="Arial" w:hAnsi="Arial" w:cs="Arial"/>
                          <w:sz w:val="24"/>
                          <w:szCs w:val="24"/>
                        </w:rPr>
                        <w:t>gyda</w:t>
                      </w:r>
                      <w:proofErr w:type="spellEnd"/>
                      <w:r>
                        <w:rPr>
                          <w:rFonts w:ascii="Arial" w:hAnsi="Arial" w:cs="Arial"/>
                          <w:sz w:val="24"/>
                          <w:szCs w:val="24"/>
                        </w:rPr>
                        <w:t xml:space="preserve"> </w:t>
                      </w:r>
                      <w:proofErr w:type="spellStart"/>
                      <w:r>
                        <w:rPr>
                          <w:rFonts w:ascii="Arial" w:hAnsi="Arial" w:cs="Arial"/>
                          <w:sz w:val="24"/>
                          <w:szCs w:val="24"/>
                        </w:rPr>
                        <w:t>ni</w:t>
                      </w:r>
                      <w:proofErr w:type="spellEnd"/>
                      <w:r>
                        <w:rPr>
                          <w:rFonts w:ascii="Arial" w:hAnsi="Arial" w:cs="Arial"/>
                          <w:sz w:val="24"/>
                          <w:szCs w:val="24"/>
                        </w:rPr>
                        <w:t xml:space="preserve">, a </w:t>
                      </w:r>
                      <w:proofErr w:type="spellStart"/>
                      <w:r>
                        <w:rPr>
                          <w:rFonts w:ascii="Arial" w:hAnsi="Arial" w:cs="Arial"/>
                          <w:sz w:val="24"/>
                          <w:szCs w:val="24"/>
                        </w:rPr>
                        <w:t>byddwn</w:t>
                      </w:r>
                      <w:proofErr w:type="spellEnd"/>
                      <w:r>
                        <w:rPr>
                          <w:rFonts w:ascii="Arial" w:hAnsi="Arial" w:cs="Arial"/>
                          <w:sz w:val="24"/>
                          <w:szCs w:val="24"/>
                        </w:rPr>
                        <w:t xml:space="preserve"> </w:t>
                      </w:r>
                      <w:proofErr w:type="spellStart"/>
                      <w:r>
                        <w:rPr>
                          <w:rFonts w:ascii="Arial" w:hAnsi="Arial" w:cs="Arial"/>
                          <w:sz w:val="24"/>
                          <w:szCs w:val="24"/>
                        </w:rPr>
                        <w:t>ni’n</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w:t>
                      </w:r>
                      <w:proofErr w:type="spellStart"/>
                      <w:r>
                        <w:rPr>
                          <w:rFonts w:ascii="Arial" w:hAnsi="Arial" w:cs="Arial"/>
                          <w:sz w:val="24"/>
                          <w:szCs w:val="24"/>
                        </w:rPr>
                        <w:t>cefnogi</w:t>
                      </w:r>
                      <w:proofErr w:type="spellEnd"/>
                      <w:r>
                        <w:rPr>
                          <w:rFonts w:ascii="Arial" w:hAnsi="Arial" w:cs="Arial"/>
                          <w:sz w:val="24"/>
                          <w:szCs w:val="24"/>
                        </w:rPr>
                        <w:t xml:space="preserve"> </w:t>
                      </w:r>
                      <w:proofErr w:type="spellStart"/>
                      <w:r>
                        <w:rPr>
                          <w:rFonts w:ascii="Arial" w:hAnsi="Arial" w:cs="Arial"/>
                          <w:sz w:val="24"/>
                          <w:szCs w:val="24"/>
                        </w:rPr>
                        <w:t>ym</w:t>
                      </w:r>
                      <w:proofErr w:type="spellEnd"/>
                      <w:r>
                        <w:rPr>
                          <w:rFonts w:ascii="Arial" w:hAnsi="Arial" w:cs="Arial"/>
                          <w:sz w:val="24"/>
                          <w:szCs w:val="24"/>
                        </w:rPr>
                        <w:t xml:space="preserve"> </w:t>
                      </w:r>
                      <w:proofErr w:type="spellStart"/>
                      <w:r>
                        <w:rPr>
                          <w:rFonts w:ascii="Arial" w:hAnsi="Arial" w:cs="Arial"/>
                          <w:sz w:val="24"/>
                          <w:szCs w:val="24"/>
                        </w:rPr>
                        <w:t>mhob</w:t>
                      </w:r>
                      <w:proofErr w:type="spellEnd"/>
                      <w:r>
                        <w:rPr>
                          <w:rFonts w:ascii="Arial" w:hAnsi="Arial" w:cs="Arial"/>
                          <w:sz w:val="24"/>
                          <w:szCs w:val="24"/>
                        </w:rPr>
                        <w:t xml:space="preserve"> </w:t>
                      </w:r>
                      <w:proofErr w:type="spellStart"/>
                      <w:r>
                        <w:rPr>
                          <w:rFonts w:ascii="Arial" w:hAnsi="Arial" w:cs="Arial"/>
                          <w:sz w:val="24"/>
                          <w:szCs w:val="24"/>
                        </w:rPr>
                        <w:t>modd</w:t>
                      </w:r>
                      <w:proofErr w:type="spellEnd"/>
                      <w:r>
                        <w:rPr>
                          <w:rFonts w:ascii="Arial" w:hAnsi="Arial" w:cs="Arial"/>
                          <w:sz w:val="24"/>
                          <w:szCs w:val="24"/>
                        </w:rPr>
                        <w:t xml:space="preserve"> </w:t>
                      </w:r>
                      <w:proofErr w:type="spellStart"/>
                      <w:r>
                        <w:rPr>
                          <w:rFonts w:ascii="Arial" w:hAnsi="Arial" w:cs="Arial"/>
                          <w:sz w:val="24"/>
                          <w:szCs w:val="24"/>
                        </w:rPr>
                        <w:t>posibl</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sicrhau</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bod </w:t>
                      </w:r>
                      <w:proofErr w:type="spellStart"/>
                      <w:r>
                        <w:rPr>
                          <w:rFonts w:ascii="Arial" w:hAnsi="Arial" w:cs="Arial"/>
                          <w:sz w:val="24"/>
                          <w:szCs w:val="24"/>
                        </w:rPr>
                        <w:t>chi’n</w:t>
                      </w:r>
                      <w:proofErr w:type="spellEnd"/>
                      <w:r>
                        <w:rPr>
                          <w:rFonts w:ascii="Arial" w:hAnsi="Arial" w:cs="Arial"/>
                          <w:sz w:val="24"/>
                          <w:szCs w:val="24"/>
                        </w:rPr>
                        <w:t xml:space="preserve"> </w:t>
                      </w:r>
                      <w:proofErr w:type="spellStart"/>
                      <w:r>
                        <w:rPr>
                          <w:rFonts w:ascii="Arial" w:hAnsi="Arial" w:cs="Arial"/>
                          <w:sz w:val="24"/>
                          <w:szCs w:val="24"/>
                        </w:rPr>
                        <w:t>gallu</w:t>
                      </w:r>
                      <w:proofErr w:type="spellEnd"/>
                      <w:r>
                        <w:rPr>
                          <w:rFonts w:ascii="Arial" w:hAnsi="Arial" w:cs="Arial"/>
                          <w:sz w:val="24"/>
                          <w:szCs w:val="24"/>
                        </w:rPr>
                        <w:t xml:space="preserve"> </w:t>
                      </w:r>
                      <w:proofErr w:type="spellStart"/>
                      <w:r>
                        <w:rPr>
                          <w:rFonts w:ascii="Arial" w:hAnsi="Arial" w:cs="Arial"/>
                          <w:sz w:val="24"/>
                          <w:szCs w:val="24"/>
                        </w:rPr>
                        <w:t>gwneud</w:t>
                      </w:r>
                      <w:proofErr w:type="spellEnd"/>
                      <w:r>
                        <w:rPr>
                          <w:rFonts w:ascii="Arial" w:hAnsi="Arial" w:cs="Arial"/>
                          <w:sz w:val="24"/>
                          <w:szCs w:val="24"/>
                        </w:rPr>
                        <w:t xml:space="preserve"> </w:t>
                      </w:r>
                      <w:proofErr w:type="spellStart"/>
                      <w:r>
                        <w:rPr>
                          <w:rFonts w:ascii="Arial" w:hAnsi="Arial" w:cs="Arial"/>
                          <w:sz w:val="24"/>
                          <w:szCs w:val="24"/>
                        </w:rPr>
                        <w:t>cyfraniad</w:t>
                      </w:r>
                      <w:proofErr w:type="spellEnd"/>
                      <w:r>
                        <w:rPr>
                          <w:rFonts w:ascii="Arial" w:hAnsi="Arial" w:cs="Arial"/>
                          <w:sz w:val="24"/>
                          <w:szCs w:val="24"/>
                        </w:rPr>
                        <w:t xml:space="preserve"> </w:t>
                      </w:r>
                      <w:proofErr w:type="spellStart"/>
                      <w:r>
                        <w:rPr>
                          <w:rFonts w:ascii="Arial" w:hAnsi="Arial" w:cs="Arial"/>
                          <w:sz w:val="24"/>
                          <w:szCs w:val="24"/>
                        </w:rPr>
                        <w:t>cadarnhaol</w:t>
                      </w:r>
                      <w:proofErr w:type="spellEnd"/>
                      <w:r>
                        <w:rPr>
                          <w:rFonts w:ascii="Arial" w:hAnsi="Arial" w:cs="Arial"/>
                          <w:sz w:val="24"/>
                          <w:szCs w:val="24"/>
                        </w:rPr>
                        <w:t xml:space="preserve">, </w:t>
                      </w:r>
                      <w:proofErr w:type="spellStart"/>
                      <w:r>
                        <w:rPr>
                          <w:rFonts w:ascii="Arial" w:hAnsi="Arial" w:cs="Arial"/>
                          <w:sz w:val="24"/>
                          <w:szCs w:val="24"/>
                        </w:rPr>
                        <w:t>gweithredol</w:t>
                      </w:r>
                      <w:proofErr w:type="spellEnd"/>
                      <w:r>
                        <w:rPr>
                          <w:rFonts w:ascii="Arial" w:hAnsi="Arial" w:cs="Arial"/>
                          <w:sz w:val="24"/>
                          <w:szCs w:val="24"/>
                        </w:rPr>
                        <w:t xml:space="preserve">. </w:t>
                      </w:r>
                    </w:p>
                    <w:p w14:paraId="27C87DA0" w14:textId="77777777" w:rsidR="00995B3C" w:rsidRDefault="00995B3C"/>
                  </w:txbxContent>
                </v:textbox>
              </v:shape>
            </w:pict>
          </mc:Fallback>
        </mc:AlternateContent>
      </w:r>
    </w:p>
    <w:p w14:paraId="7BE426EE" w14:textId="7AB66328" w:rsidR="00AA3490" w:rsidRDefault="00AA3490" w:rsidP="00EF6FAF">
      <w:pPr>
        <w:rPr>
          <w:rFonts w:ascii="Arial" w:hAnsi="Arial" w:cs="Arial"/>
          <w:sz w:val="24"/>
          <w:szCs w:val="24"/>
        </w:rPr>
      </w:pPr>
    </w:p>
    <w:p w14:paraId="4206E88C" w14:textId="77777777" w:rsidR="00AA3490" w:rsidRDefault="00AA3490" w:rsidP="00EF6FAF">
      <w:pPr>
        <w:rPr>
          <w:rFonts w:ascii="Arial" w:hAnsi="Arial" w:cs="Arial"/>
          <w:sz w:val="24"/>
          <w:szCs w:val="24"/>
        </w:rPr>
      </w:pPr>
    </w:p>
    <w:p w14:paraId="646D32CC" w14:textId="2E497E4B" w:rsidR="00BA4D66" w:rsidRPr="00534455" w:rsidRDefault="00BA4D66" w:rsidP="00EF6FAF">
      <w:pPr>
        <w:rPr>
          <w:rFonts w:ascii="Arial" w:hAnsi="Arial" w:cs="Arial"/>
          <w:sz w:val="24"/>
          <w:szCs w:val="24"/>
        </w:rPr>
      </w:pPr>
    </w:p>
    <w:sectPr w:rsidR="00BA4D66" w:rsidRPr="00534455" w:rsidSect="0053263A">
      <w:pgSz w:w="11906" w:h="16838" w:code="9"/>
      <w:pgMar w:top="1276" w:right="1440" w:bottom="284"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7937"/>
    <w:multiLevelType w:val="hybridMultilevel"/>
    <w:tmpl w:val="2A92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81FC3"/>
    <w:multiLevelType w:val="hybridMultilevel"/>
    <w:tmpl w:val="824A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918A3"/>
    <w:multiLevelType w:val="hybridMultilevel"/>
    <w:tmpl w:val="AC56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F864E2"/>
    <w:multiLevelType w:val="hybridMultilevel"/>
    <w:tmpl w:val="0A28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162B1"/>
    <w:multiLevelType w:val="hybridMultilevel"/>
    <w:tmpl w:val="BD26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C518A4"/>
    <w:multiLevelType w:val="hybridMultilevel"/>
    <w:tmpl w:val="EFEA6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3E207E"/>
    <w:multiLevelType w:val="hybridMultilevel"/>
    <w:tmpl w:val="976E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7748D"/>
    <w:multiLevelType w:val="hybridMultilevel"/>
    <w:tmpl w:val="46D6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F0215E"/>
    <w:multiLevelType w:val="hybridMultilevel"/>
    <w:tmpl w:val="8F30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F0460A"/>
    <w:multiLevelType w:val="hybridMultilevel"/>
    <w:tmpl w:val="7A74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876875">
    <w:abstractNumId w:val="4"/>
  </w:num>
  <w:num w:numId="2" w16cid:durableId="990401622">
    <w:abstractNumId w:val="6"/>
  </w:num>
  <w:num w:numId="3" w16cid:durableId="943459885">
    <w:abstractNumId w:val="2"/>
  </w:num>
  <w:num w:numId="4" w16cid:durableId="1308775968">
    <w:abstractNumId w:val="0"/>
  </w:num>
  <w:num w:numId="5" w16cid:durableId="1089038077">
    <w:abstractNumId w:val="8"/>
  </w:num>
  <w:num w:numId="6" w16cid:durableId="264656230">
    <w:abstractNumId w:val="7"/>
  </w:num>
  <w:num w:numId="7" w16cid:durableId="189727659">
    <w:abstractNumId w:val="3"/>
  </w:num>
  <w:num w:numId="8" w16cid:durableId="1163742826">
    <w:abstractNumId w:val="1"/>
  </w:num>
  <w:num w:numId="9" w16cid:durableId="2087915188">
    <w:abstractNumId w:val="5"/>
  </w:num>
  <w:num w:numId="10" w16cid:durableId="96875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C9F"/>
    <w:rsid w:val="000D627D"/>
    <w:rsid w:val="0020365C"/>
    <w:rsid w:val="00327493"/>
    <w:rsid w:val="00391C1A"/>
    <w:rsid w:val="003C3CDF"/>
    <w:rsid w:val="004A3FD9"/>
    <w:rsid w:val="0053263A"/>
    <w:rsid w:val="00534455"/>
    <w:rsid w:val="00565D7E"/>
    <w:rsid w:val="00645F89"/>
    <w:rsid w:val="00681D04"/>
    <w:rsid w:val="006C0C93"/>
    <w:rsid w:val="006E0EA6"/>
    <w:rsid w:val="006E6CBB"/>
    <w:rsid w:val="007C3918"/>
    <w:rsid w:val="00807E8A"/>
    <w:rsid w:val="00834282"/>
    <w:rsid w:val="008D6BE4"/>
    <w:rsid w:val="00923298"/>
    <w:rsid w:val="00995B3C"/>
    <w:rsid w:val="009A4464"/>
    <w:rsid w:val="00AA3490"/>
    <w:rsid w:val="00B37528"/>
    <w:rsid w:val="00BA4D66"/>
    <w:rsid w:val="00C40AE7"/>
    <w:rsid w:val="00CA7390"/>
    <w:rsid w:val="00CE0DB5"/>
    <w:rsid w:val="00D5640A"/>
    <w:rsid w:val="00DC2C9F"/>
    <w:rsid w:val="00DD0432"/>
    <w:rsid w:val="00E972BE"/>
    <w:rsid w:val="00EF6FAF"/>
    <w:rsid w:val="00EF77CA"/>
    <w:rsid w:val="00F57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68CB"/>
  <w15:chartTrackingRefBased/>
  <w15:docId w15:val="{E1E742E9-1785-411A-897A-CC39D21D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A6"/>
    <w:pPr>
      <w:ind w:left="720"/>
      <w:contextualSpacing/>
    </w:pPr>
  </w:style>
  <w:style w:type="paragraph" w:styleId="BalloonText">
    <w:name w:val="Balloon Text"/>
    <w:basedOn w:val="Normal"/>
    <w:link w:val="BalloonTextChar"/>
    <w:uiPriority w:val="99"/>
    <w:semiHidden/>
    <w:unhideWhenUsed/>
    <w:rsid w:val="007C3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918"/>
    <w:rPr>
      <w:rFonts w:ascii="Segoe UI" w:hAnsi="Segoe UI" w:cs="Segoe UI"/>
      <w:sz w:val="18"/>
      <w:szCs w:val="18"/>
    </w:rPr>
  </w:style>
  <w:style w:type="table" w:styleId="TableGrid">
    <w:name w:val="Table Grid"/>
    <w:basedOn w:val="TableNormal"/>
    <w:uiPriority w:val="39"/>
    <w:rsid w:val="008D6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BE4"/>
    <w:rPr>
      <w:color w:val="0563C1" w:themeColor="hyperlink"/>
      <w:u w:val="single"/>
    </w:rPr>
  </w:style>
  <w:style w:type="character" w:customStyle="1" w:styleId="UnresolvedMention1">
    <w:name w:val="Unresolved Mention1"/>
    <w:basedOn w:val="DefaultParagraphFont"/>
    <w:uiPriority w:val="99"/>
    <w:semiHidden/>
    <w:unhideWhenUsed/>
    <w:rsid w:val="008D6BE4"/>
    <w:rPr>
      <w:color w:val="605E5C"/>
      <w:shd w:val="clear" w:color="auto" w:fill="E1DFDD"/>
    </w:rPr>
  </w:style>
  <w:style w:type="character" w:styleId="CommentReference">
    <w:name w:val="annotation reference"/>
    <w:basedOn w:val="DefaultParagraphFont"/>
    <w:uiPriority w:val="99"/>
    <w:semiHidden/>
    <w:unhideWhenUsed/>
    <w:rsid w:val="00645F89"/>
    <w:rPr>
      <w:sz w:val="16"/>
      <w:szCs w:val="16"/>
    </w:rPr>
  </w:style>
  <w:style w:type="paragraph" w:styleId="CommentText">
    <w:name w:val="annotation text"/>
    <w:basedOn w:val="Normal"/>
    <w:link w:val="CommentTextChar"/>
    <w:uiPriority w:val="99"/>
    <w:semiHidden/>
    <w:unhideWhenUsed/>
    <w:rsid w:val="00645F89"/>
    <w:pPr>
      <w:spacing w:line="240" w:lineRule="auto"/>
    </w:pPr>
    <w:rPr>
      <w:sz w:val="20"/>
      <w:szCs w:val="20"/>
    </w:rPr>
  </w:style>
  <w:style w:type="character" w:customStyle="1" w:styleId="CommentTextChar">
    <w:name w:val="Comment Text Char"/>
    <w:basedOn w:val="DefaultParagraphFont"/>
    <w:link w:val="CommentText"/>
    <w:uiPriority w:val="99"/>
    <w:semiHidden/>
    <w:rsid w:val="00645F89"/>
    <w:rPr>
      <w:sz w:val="20"/>
      <w:szCs w:val="20"/>
    </w:rPr>
  </w:style>
  <w:style w:type="paragraph" w:styleId="CommentSubject">
    <w:name w:val="annotation subject"/>
    <w:basedOn w:val="CommentText"/>
    <w:next w:val="CommentText"/>
    <w:link w:val="CommentSubjectChar"/>
    <w:uiPriority w:val="99"/>
    <w:semiHidden/>
    <w:unhideWhenUsed/>
    <w:rsid w:val="00645F89"/>
    <w:rPr>
      <w:b/>
      <w:bCs/>
    </w:rPr>
  </w:style>
  <w:style w:type="character" w:customStyle="1" w:styleId="CommentSubjectChar">
    <w:name w:val="Comment Subject Char"/>
    <w:basedOn w:val="CommentTextChar"/>
    <w:link w:val="CommentSubject"/>
    <w:uiPriority w:val="99"/>
    <w:semiHidden/>
    <w:rsid w:val="00645F89"/>
    <w:rPr>
      <w:b/>
      <w:bCs/>
      <w:sz w:val="20"/>
      <w:szCs w:val="20"/>
    </w:rPr>
  </w:style>
  <w:style w:type="character" w:styleId="UnresolvedMention">
    <w:name w:val="Unresolved Mention"/>
    <w:basedOn w:val="DefaultParagraphFont"/>
    <w:uiPriority w:val="99"/>
    <w:semiHidden/>
    <w:unhideWhenUsed/>
    <w:rsid w:val="00C40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childreninwale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L0a1etADvf" TargetMode="External"/><Relationship Id="rId5" Type="http://schemas.openxmlformats.org/officeDocument/2006/relationships/numbering" Target="numbering.xml"/><Relationship Id="rId15" Type="http://schemas.openxmlformats.org/officeDocument/2006/relationships/hyperlink" Target="mailto:volunteer@childreninwales.org.u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forms.office.com/e/L0a1etADv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EF96E212707D4EBA12E16B73B45209" ma:contentTypeVersion="16" ma:contentTypeDescription="Create a new document." ma:contentTypeScope="" ma:versionID="5bd55455a652ce6f2bf1515610c8aad2">
  <xsd:schema xmlns:xsd="http://www.w3.org/2001/XMLSchema" xmlns:xs="http://www.w3.org/2001/XMLSchema" xmlns:p="http://schemas.microsoft.com/office/2006/metadata/properties" xmlns:ns2="39df164b-f122-494c-b4bf-787bd4bfd08e" xmlns:ns3="015b07e9-6c4c-4e2d-a91f-06967e18dcde" targetNamespace="http://schemas.microsoft.com/office/2006/metadata/properties" ma:root="true" ma:fieldsID="df7d664b31cd61eace26d4958b90e702" ns2:_="" ns3:_="">
    <xsd:import namespace="39df164b-f122-494c-b4bf-787bd4bfd08e"/>
    <xsd:import namespace="015b07e9-6c4c-4e2d-a91f-06967e18dc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f164b-f122-494c-b4bf-787bd4bfd0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1e2c7e-32ce-4c3e-84b4-ddf198d90789}" ma:internalName="TaxCatchAll" ma:showField="CatchAllData" ma:web="39df164b-f122-494c-b4bf-787bd4bfd0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5b07e9-6c4c-4e2d-a91f-06967e18dc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e6d1d8-09f0-49b6-95d9-93a209cee5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9df164b-f122-494c-b4bf-787bd4bfd08e">
      <UserInfo>
        <DisplayName/>
        <AccountId xsi:nil="true"/>
        <AccountType/>
      </UserInfo>
    </SharedWithUsers>
    <lcf76f155ced4ddcb4097134ff3c332f xmlns="015b07e9-6c4c-4e2d-a91f-06967e18dcde">
      <Terms xmlns="http://schemas.microsoft.com/office/infopath/2007/PartnerControls"/>
    </lcf76f155ced4ddcb4097134ff3c332f>
    <TaxCatchAll xmlns="39df164b-f122-494c-b4bf-787bd4bfd08e" xsi:nil="true"/>
    <MediaLengthInSeconds xmlns="015b07e9-6c4c-4e2d-a91f-06967e18dc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4D7DF-83C5-4109-9740-B8376EFA9F62}">
  <ds:schemaRefs>
    <ds:schemaRef ds:uri="http://schemas.microsoft.com/sharepoint/v3/contenttype/forms"/>
  </ds:schemaRefs>
</ds:datastoreItem>
</file>

<file path=customXml/itemProps2.xml><?xml version="1.0" encoding="utf-8"?>
<ds:datastoreItem xmlns:ds="http://schemas.openxmlformats.org/officeDocument/2006/customXml" ds:itemID="{12FF8359-8CF8-45F2-A1A2-761761E01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f164b-f122-494c-b4bf-787bd4bfd08e"/>
    <ds:schemaRef ds:uri="015b07e9-6c4c-4e2d-a91f-06967e18d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4FD24-4D09-44FC-BD4F-89E12D738378}">
  <ds:schemaRefs>
    <ds:schemaRef ds:uri="http://schemas.microsoft.com/office/2006/metadata/properties"/>
    <ds:schemaRef ds:uri="http://schemas.microsoft.com/office/infopath/2007/PartnerControls"/>
    <ds:schemaRef ds:uri="39df164b-f122-494c-b4bf-787bd4bfd08e"/>
    <ds:schemaRef ds:uri="015b07e9-6c4c-4e2d-a91f-06967e18dcde"/>
  </ds:schemaRefs>
</ds:datastoreItem>
</file>

<file path=customXml/itemProps4.xml><?xml version="1.0" encoding="utf-8"?>
<ds:datastoreItem xmlns:ds="http://schemas.openxmlformats.org/officeDocument/2006/customXml" ds:itemID="{88E88B53-8023-4E5A-A7A8-1F00C999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James</dc:creator>
  <cp:keywords/>
  <dc:description/>
  <cp:lastModifiedBy>Rebecca Bennett-Wilding</cp:lastModifiedBy>
  <cp:revision>2</cp:revision>
  <cp:lastPrinted>2021-05-13T08:18:00Z</cp:lastPrinted>
  <dcterms:created xsi:type="dcterms:W3CDTF">2023-03-17T16:58:00Z</dcterms:created>
  <dcterms:modified xsi:type="dcterms:W3CDTF">2023-03-17T16:58:00Z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0x010100B7EF96E212707D4EBA12E16B73B45209</vt:lpwstr>
  </property>
  <property fmtid="{D5CDD505-2E9C-101B-9397-08002B2CF9AE}" pid="3" name="Order">
    <vt:r8>61400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